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060C5" w14:textId="77777777" w:rsidR="00FA2224" w:rsidRDefault="00000000">
      <w:pPr>
        <w:pStyle w:val="Title"/>
      </w:pPr>
      <w:bookmarkStart w:id="0" w:name="Instrucciones_y_plantilla_para_completar"/>
      <w:bookmarkEnd w:id="0"/>
      <w:r>
        <w:t>Instrucciones y plantilla para completar el Perfil de Desarrollo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Resultados</w:t>
      </w:r>
      <w:r>
        <w:rPr>
          <w:spacing w:val="-7"/>
        </w:rPr>
        <w:t xml:space="preserve"> </w:t>
      </w:r>
      <w:r>
        <w:t>Deseados–Resumen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hallazgos</w:t>
      </w:r>
    </w:p>
    <w:p w14:paraId="4A1D6F6F" w14:textId="77777777" w:rsidR="00FA2224" w:rsidRDefault="00000000">
      <w:pPr>
        <w:pStyle w:val="BodyText"/>
        <w:spacing w:before="361"/>
        <w:ind w:left="2072" w:right="2069"/>
        <w:jc w:val="center"/>
      </w:pPr>
      <w:r>
        <w:t>Departamento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Educación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California División de Educación Temprana</w:t>
      </w:r>
    </w:p>
    <w:p w14:paraId="6648D78E" w14:textId="77777777" w:rsidR="00FA2224" w:rsidRDefault="00000000">
      <w:pPr>
        <w:pStyle w:val="BodyText"/>
        <w:ind w:left="2072" w:right="2070"/>
        <w:jc w:val="center"/>
      </w:pPr>
      <w:r>
        <w:t>EED-3900,</w:t>
      </w:r>
      <w:r>
        <w:rPr>
          <w:spacing w:val="-3"/>
        </w:rPr>
        <w:t xml:space="preserve"> </w:t>
      </w:r>
      <w:r>
        <w:t>marzo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4"/>
        </w:rPr>
        <w:t>2022</w:t>
      </w:r>
    </w:p>
    <w:p w14:paraId="13824173" w14:textId="77777777" w:rsidR="00FA2224" w:rsidRDefault="00FA2224">
      <w:pPr>
        <w:pStyle w:val="BodyText"/>
      </w:pPr>
    </w:p>
    <w:p w14:paraId="07158A9C" w14:textId="77777777" w:rsidR="00FA2224" w:rsidRDefault="00000000">
      <w:pPr>
        <w:pStyle w:val="BodyText"/>
        <w:ind w:right="2"/>
      </w:pPr>
      <w:r>
        <w:t>Un</w:t>
      </w:r>
      <w:r>
        <w:rPr>
          <w:spacing w:val="-2"/>
        </w:rPr>
        <w:t xml:space="preserve"> </w:t>
      </w:r>
      <w:r>
        <w:t>paso</w:t>
      </w:r>
      <w:r>
        <w:rPr>
          <w:spacing w:val="-2"/>
        </w:rPr>
        <w:t xml:space="preserve"> </w:t>
      </w:r>
      <w:r>
        <w:t>fundamental</w:t>
      </w:r>
      <w:r>
        <w:rPr>
          <w:spacing w:val="-6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apoyar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progreso</w:t>
      </w:r>
      <w:r>
        <w:rPr>
          <w:spacing w:val="-2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aprendizaje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niños es que los maestros del Programa Preescolar del Estado de California (CSPP) completen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Perfil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Resultados</w:t>
      </w:r>
      <w:r>
        <w:rPr>
          <w:spacing w:val="-3"/>
        </w:rPr>
        <w:t xml:space="preserve"> </w:t>
      </w:r>
      <w:r>
        <w:t>Deseados</w:t>
      </w:r>
      <w:r>
        <w:rPr>
          <w:spacing w:val="-3"/>
        </w:rPr>
        <w:t xml:space="preserve"> </w:t>
      </w:r>
      <w:r>
        <w:t>(DRDP)</w:t>
      </w:r>
      <w:r>
        <w:rPr>
          <w:spacing w:val="-6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niño</w:t>
      </w:r>
      <w:r>
        <w:rPr>
          <w:spacing w:val="-4"/>
        </w:rPr>
        <w:t xml:space="preserve"> </w:t>
      </w:r>
      <w:r>
        <w:t>del salón de clase o del cuidado infantil en el hogar. Los maestros deben consultar los perfiles de desarrollo individuales y el resumen de todos</w:t>
      </w:r>
      <w:r>
        <w:rPr>
          <w:spacing w:val="-1"/>
        </w:rPr>
        <w:t xml:space="preserve"> </w:t>
      </w:r>
      <w:r>
        <w:t>los perfiles de desarrollo para el salón de clase o el hogar, como guía para la planificación continua.</w:t>
      </w:r>
    </w:p>
    <w:p w14:paraId="60732E21" w14:textId="77777777" w:rsidR="00FA2224" w:rsidRDefault="00000000">
      <w:pPr>
        <w:pStyle w:val="BodyText"/>
        <w:spacing w:before="240"/>
        <w:ind w:left="-1" w:right="70"/>
      </w:pPr>
      <w:r>
        <w:t>Para ayudar a garantizar que los datos del DRDP estén vinculados a la planificación continua del salón de clase o del grupo de niños, se ha desarrollado como recurso el DRDP-Resumen de hallazgos, formulario EED-3900. El DRDP-Resumen de hallazgos es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formulario</w:t>
      </w:r>
      <w:r>
        <w:rPr>
          <w:spacing w:val="-1"/>
        </w:rPr>
        <w:t xml:space="preserve"> </w:t>
      </w:r>
      <w:r>
        <w:t>recomendado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ayudar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maestros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proveedores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proceso</w:t>
      </w:r>
      <w:r>
        <w:rPr>
          <w:spacing w:val="-1"/>
        </w:rPr>
        <w:t xml:space="preserve"> </w:t>
      </w:r>
      <w:r>
        <w:t>de planificación. Independientemente de que se utilice este recurso o de que el programa desarrolle su propio formulario, el proceso escrito debe completarse e incluir toda la información que se detalla a continuación, para garantizar que los planes de actividades reflejen los resultados de los datos del DRDP del salón de clase o del cuidado infantil en el hogar.</w:t>
      </w:r>
    </w:p>
    <w:p w14:paraId="3DBD8F51" w14:textId="77777777" w:rsidR="00FA2224" w:rsidRDefault="00000000">
      <w:pPr>
        <w:pStyle w:val="BodyText"/>
        <w:spacing w:before="238"/>
        <w:ind w:left="-1" w:right="2"/>
      </w:pPr>
      <w:r>
        <w:t>El formulario EED-3900 incluye los hallazgos clave, los pasos de acción, la fecha de finalización prevista y/o la implementación en curso y las personas responsables, así como el seguimiento y la reflexión. Las tres primeras secciones de este formulario se completan tras el primer período de observación de 60-90 días. La sección de seguimiento</w:t>
      </w:r>
      <w:r>
        <w:rPr>
          <w:spacing w:val="-1"/>
        </w:rPr>
        <w:t xml:space="preserve"> </w:t>
      </w:r>
      <w:r>
        <w:t>debe</w:t>
      </w:r>
      <w:r>
        <w:rPr>
          <w:spacing w:val="-3"/>
        </w:rPr>
        <w:t xml:space="preserve"> </w:t>
      </w:r>
      <w:r>
        <w:t>completarse</w:t>
      </w:r>
      <w:r>
        <w:rPr>
          <w:spacing w:val="-3"/>
        </w:rPr>
        <w:t xml:space="preserve"> </w:t>
      </w:r>
      <w:r>
        <w:t>periódicamente,</w:t>
      </w:r>
      <w:r>
        <w:rPr>
          <w:spacing w:val="-1"/>
        </w:rPr>
        <w:t xml:space="preserve"> </w:t>
      </w:r>
      <w:r>
        <w:t>registrando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reflexiones</w:t>
      </w:r>
      <w:r>
        <w:rPr>
          <w:spacing w:val="-4"/>
        </w:rPr>
        <w:t xml:space="preserve"> </w:t>
      </w:r>
      <w:r>
        <w:t>después</w:t>
      </w:r>
      <w:r>
        <w:rPr>
          <w:spacing w:val="-4"/>
        </w:rPr>
        <w:t xml:space="preserve"> </w:t>
      </w:r>
      <w:r>
        <w:t>del período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observación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seguimiento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seis</w:t>
      </w:r>
      <w:r>
        <w:rPr>
          <w:spacing w:val="-3"/>
        </w:rPr>
        <w:t xml:space="preserve"> </w:t>
      </w:r>
      <w:r>
        <w:t>meses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documentar</w:t>
      </w:r>
      <w:r>
        <w:rPr>
          <w:spacing w:val="-6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progreso</w:t>
      </w:r>
      <w:r>
        <w:rPr>
          <w:spacing w:val="-4"/>
        </w:rPr>
        <w:t xml:space="preserve"> </w:t>
      </w:r>
      <w:r>
        <w:t>de los hallazgos clave.</w:t>
      </w:r>
    </w:p>
    <w:p w14:paraId="2C2FDC69" w14:textId="77777777" w:rsidR="00FA2224" w:rsidRDefault="00FA2224">
      <w:pPr>
        <w:pStyle w:val="BodyText"/>
        <w:spacing w:before="203"/>
      </w:pPr>
    </w:p>
    <w:p w14:paraId="432774A5" w14:textId="77777777" w:rsidR="00FA2224" w:rsidRDefault="00000000">
      <w:pPr>
        <w:pStyle w:val="Heading1"/>
      </w:pPr>
      <w:bookmarkStart w:id="1" w:name="Instrucciones_para_la_información_del_co"/>
      <w:bookmarkEnd w:id="1"/>
      <w:r>
        <w:t>Instrucciones</w:t>
      </w:r>
      <w:r>
        <w:rPr>
          <w:spacing w:val="-10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información</w:t>
      </w:r>
      <w:r>
        <w:rPr>
          <w:spacing w:val="-7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contratista</w:t>
      </w:r>
    </w:p>
    <w:p w14:paraId="5BB2C93D" w14:textId="77777777" w:rsidR="00FA2224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244"/>
        <w:ind w:left="719" w:hanging="359"/>
        <w:rPr>
          <w:rFonts w:ascii="Symbol" w:hAnsi="Symbol"/>
          <w:sz w:val="24"/>
        </w:rPr>
      </w:pPr>
      <w:r>
        <w:rPr>
          <w:sz w:val="24"/>
        </w:rPr>
        <w:t>Nombre</w:t>
      </w:r>
      <w:r>
        <w:rPr>
          <w:spacing w:val="-2"/>
          <w:sz w:val="24"/>
        </w:rPr>
        <w:t xml:space="preserve"> </w:t>
      </w:r>
      <w:r>
        <w:rPr>
          <w:sz w:val="24"/>
        </w:rPr>
        <w:t>legal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del </w:t>
      </w:r>
      <w:r>
        <w:rPr>
          <w:spacing w:val="-2"/>
          <w:sz w:val="24"/>
        </w:rPr>
        <w:t>contratista</w:t>
      </w:r>
    </w:p>
    <w:p w14:paraId="74DF0731" w14:textId="77777777" w:rsidR="00FA2224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116"/>
        <w:ind w:left="719" w:hanging="359"/>
        <w:rPr>
          <w:rFonts w:ascii="Symbol" w:hAnsi="Symbol"/>
          <w:sz w:val="24"/>
        </w:rPr>
      </w:pPr>
      <w:r>
        <w:rPr>
          <w:sz w:val="24"/>
        </w:rPr>
        <w:t>Centro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cuidado</w:t>
      </w:r>
      <w:r>
        <w:rPr>
          <w:spacing w:val="-3"/>
          <w:sz w:val="24"/>
        </w:rPr>
        <w:t xml:space="preserve"> </w:t>
      </w:r>
      <w:r>
        <w:rPr>
          <w:sz w:val="24"/>
        </w:rPr>
        <w:t>infantil</w:t>
      </w:r>
      <w:r>
        <w:rPr>
          <w:spacing w:val="-1"/>
          <w:sz w:val="24"/>
        </w:rPr>
        <w:t xml:space="preserve"> </w:t>
      </w:r>
      <w:r>
        <w:rPr>
          <w:sz w:val="24"/>
        </w:rPr>
        <w:t>en el</w:t>
      </w:r>
      <w:r>
        <w:rPr>
          <w:spacing w:val="-4"/>
          <w:sz w:val="24"/>
        </w:rPr>
        <w:t xml:space="preserve"> hogar</w:t>
      </w:r>
    </w:p>
    <w:p w14:paraId="2B23E16E" w14:textId="77777777" w:rsidR="00FA2224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119"/>
        <w:ind w:left="719" w:right="563"/>
        <w:rPr>
          <w:rFonts w:ascii="Symbol" w:hAnsi="Symbol"/>
          <w:sz w:val="24"/>
        </w:rPr>
      </w:pPr>
      <w:r>
        <w:rPr>
          <w:sz w:val="24"/>
        </w:rPr>
        <w:t>Fecha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planificación–es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fecha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completan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tres</w:t>
      </w:r>
      <w:r>
        <w:rPr>
          <w:spacing w:val="-5"/>
          <w:sz w:val="24"/>
        </w:rPr>
        <w:t xml:space="preserve"> </w:t>
      </w:r>
      <w:r>
        <w:rPr>
          <w:sz w:val="24"/>
        </w:rPr>
        <w:t>primeras secciones del formulario</w:t>
      </w:r>
    </w:p>
    <w:p w14:paraId="1A8C11E7" w14:textId="77777777" w:rsidR="00FA2224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119"/>
        <w:ind w:left="719"/>
        <w:rPr>
          <w:rFonts w:ascii="Symbol" w:hAnsi="Symbol"/>
          <w:sz w:val="24"/>
        </w:rPr>
      </w:pPr>
      <w:r>
        <w:rPr>
          <w:sz w:val="24"/>
        </w:rPr>
        <w:t>Nombre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cargo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planificador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principal</w:t>
      </w:r>
    </w:p>
    <w:p w14:paraId="0A9795B3" w14:textId="77777777" w:rsidR="00FA2224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116"/>
        <w:ind w:left="719" w:right="601"/>
        <w:rPr>
          <w:rFonts w:ascii="Symbol" w:hAnsi="Symbol"/>
          <w:sz w:val="24"/>
        </w:rPr>
      </w:pPr>
      <w:r>
        <w:rPr>
          <w:sz w:val="24"/>
        </w:rPr>
        <w:t>Fecha(s)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seguimiento–estas</w:t>
      </w:r>
      <w:r>
        <w:rPr>
          <w:spacing w:val="-4"/>
          <w:sz w:val="24"/>
        </w:rPr>
        <w:t xml:space="preserve"> </w:t>
      </w:r>
      <w:r>
        <w:rPr>
          <w:sz w:val="24"/>
        </w:rPr>
        <w:t>fechas</w:t>
      </w:r>
      <w:r>
        <w:rPr>
          <w:spacing w:val="-4"/>
          <w:sz w:val="24"/>
        </w:rPr>
        <w:t xml:space="preserve"> </w:t>
      </w:r>
      <w:r>
        <w:rPr>
          <w:sz w:val="24"/>
        </w:rPr>
        <w:t>indican</w:t>
      </w:r>
      <w:r>
        <w:rPr>
          <w:spacing w:val="-3"/>
          <w:sz w:val="24"/>
        </w:rPr>
        <w:t xml:space="preserve"> </w:t>
      </w:r>
      <w:r>
        <w:rPr>
          <w:sz w:val="24"/>
        </w:rPr>
        <w:t>cuándo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han</w:t>
      </w:r>
      <w:r>
        <w:rPr>
          <w:spacing w:val="-5"/>
          <w:sz w:val="24"/>
        </w:rPr>
        <w:t xml:space="preserve"> </w:t>
      </w:r>
      <w:r>
        <w:rPr>
          <w:sz w:val="24"/>
        </w:rPr>
        <w:t>repasado</w:t>
      </w:r>
      <w:r>
        <w:rPr>
          <w:spacing w:val="-3"/>
          <w:sz w:val="24"/>
        </w:rPr>
        <w:t xml:space="preserve"> </w:t>
      </w:r>
      <w:r>
        <w:rPr>
          <w:sz w:val="24"/>
        </w:rPr>
        <w:t>los pasos de acción durante los seis meses siguientes</w:t>
      </w:r>
    </w:p>
    <w:p w14:paraId="7456B224" w14:textId="77777777" w:rsidR="00FA2224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119" w:line="256" w:lineRule="auto"/>
        <w:ind w:left="719" w:right="419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fecha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4"/>
          <w:sz w:val="24"/>
        </w:rPr>
        <w:t xml:space="preserve"> </w:t>
      </w:r>
      <w:r>
        <w:rPr>
          <w:sz w:val="24"/>
        </w:rPr>
        <w:t>también</w:t>
      </w:r>
      <w:r>
        <w:rPr>
          <w:spacing w:val="-4"/>
          <w:sz w:val="24"/>
        </w:rPr>
        <w:t xml:space="preserve"> </w:t>
      </w:r>
      <w:r>
        <w:rPr>
          <w:sz w:val="24"/>
        </w:rPr>
        <w:t>indicará</w:t>
      </w:r>
      <w:r>
        <w:rPr>
          <w:spacing w:val="-4"/>
          <w:sz w:val="24"/>
        </w:rPr>
        <w:t xml:space="preserve"> </w:t>
      </w:r>
      <w:r>
        <w:rPr>
          <w:sz w:val="24"/>
        </w:rPr>
        <w:t>cuándo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registran</w:t>
      </w:r>
      <w:r>
        <w:rPr>
          <w:spacing w:val="-4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reflexiones (vea seguimiento y reflexión más abajo)</w:t>
      </w:r>
    </w:p>
    <w:p w14:paraId="3CFCFF2C" w14:textId="77777777" w:rsidR="00FA2224" w:rsidRDefault="00FA2224">
      <w:pPr>
        <w:pStyle w:val="ListParagraph"/>
        <w:spacing w:line="256" w:lineRule="auto"/>
        <w:rPr>
          <w:rFonts w:ascii="Symbol" w:hAnsi="Symbol"/>
          <w:sz w:val="24"/>
        </w:rPr>
        <w:sectPr w:rsidR="00FA2224">
          <w:type w:val="continuous"/>
          <w:pgSz w:w="12240" w:h="15840"/>
          <w:pgMar w:top="1020" w:right="1440" w:bottom="280" w:left="1440" w:header="720" w:footer="720" w:gutter="0"/>
          <w:cols w:space="720"/>
        </w:sectPr>
      </w:pPr>
    </w:p>
    <w:p w14:paraId="50D60AA2" w14:textId="77777777" w:rsidR="00FA2224" w:rsidRDefault="00000000">
      <w:pPr>
        <w:pStyle w:val="Heading1"/>
        <w:spacing w:before="79"/>
      </w:pPr>
      <w:bookmarkStart w:id="2" w:name="Instrucciones_para_hallazgos_del_Perfil_"/>
      <w:bookmarkEnd w:id="2"/>
      <w:r>
        <w:lastRenderedPageBreak/>
        <w:t>Instrucciones</w:t>
      </w:r>
      <w:r>
        <w:rPr>
          <w:spacing w:val="-8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hallazgos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Perfil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Desarrollo</w:t>
      </w:r>
    </w:p>
    <w:p w14:paraId="3E62C5EA" w14:textId="77777777" w:rsidR="00FA2224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41"/>
        <w:ind w:right="1003"/>
        <w:rPr>
          <w:rFonts w:ascii="Symbol" w:hAnsi="Symbol"/>
        </w:rPr>
      </w:pPr>
      <w:r>
        <w:rPr>
          <w:sz w:val="24"/>
        </w:rPr>
        <w:t>Resumir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repasar</w:t>
      </w:r>
      <w:r>
        <w:rPr>
          <w:spacing w:val="-3"/>
          <w:sz w:val="24"/>
        </w:rPr>
        <w:t xml:space="preserve"> </w:t>
      </w:r>
      <w:r>
        <w:rPr>
          <w:sz w:val="24"/>
        </w:rPr>
        <w:t>los</w:t>
      </w:r>
      <w:r>
        <w:rPr>
          <w:spacing w:val="-7"/>
          <w:sz w:val="24"/>
        </w:rPr>
        <w:t xml:space="preserve"> </w:t>
      </w:r>
      <w:r>
        <w:rPr>
          <w:sz w:val="24"/>
        </w:rPr>
        <w:t>resultados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DRDP</w:t>
      </w:r>
      <w:r>
        <w:rPr>
          <w:spacing w:val="-1"/>
          <w:sz w:val="24"/>
        </w:rPr>
        <w:t xml:space="preserve"> </w:t>
      </w:r>
      <w:r>
        <w:rPr>
          <w:sz w:val="24"/>
        </w:rPr>
        <w:t>tras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5"/>
          <w:sz w:val="24"/>
        </w:rPr>
        <w:t xml:space="preserve"> </w:t>
      </w:r>
      <w:r>
        <w:rPr>
          <w:sz w:val="24"/>
        </w:rPr>
        <w:t>primer</w:t>
      </w:r>
      <w:r>
        <w:rPr>
          <w:spacing w:val="-5"/>
          <w:sz w:val="24"/>
        </w:rPr>
        <w:t xml:space="preserve"> </w:t>
      </w:r>
      <w:r>
        <w:rPr>
          <w:sz w:val="24"/>
        </w:rPr>
        <w:t>periodo</w:t>
      </w:r>
      <w:r>
        <w:rPr>
          <w:spacing w:val="-1"/>
          <w:sz w:val="24"/>
        </w:rPr>
        <w:t xml:space="preserve"> </w:t>
      </w:r>
      <w:r>
        <w:rPr>
          <w:sz w:val="24"/>
        </w:rPr>
        <w:t>de observación de 60-90 días</w:t>
      </w:r>
    </w:p>
    <w:p w14:paraId="6E4F6C69" w14:textId="77777777" w:rsidR="00FA2224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40"/>
        <w:ind w:right="44"/>
        <w:rPr>
          <w:rFonts w:ascii="Symbol" w:hAnsi="Symbol"/>
          <w:sz w:val="24"/>
        </w:rPr>
      </w:pPr>
      <w:r>
        <w:rPr>
          <w:sz w:val="24"/>
        </w:rPr>
        <w:t>Identificar</w:t>
      </w:r>
      <w:r>
        <w:rPr>
          <w:spacing w:val="-4"/>
          <w:sz w:val="24"/>
        </w:rPr>
        <w:t xml:space="preserve"> </w:t>
      </w:r>
      <w:r>
        <w:rPr>
          <w:sz w:val="24"/>
        </w:rPr>
        <w:t>tendencias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patrones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desarrollo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5"/>
          <w:sz w:val="24"/>
        </w:rPr>
        <w:t xml:space="preserve"> </w:t>
      </w:r>
      <w:r>
        <w:rPr>
          <w:sz w:val="24"/>
        </w:rPr>
        <w:t>niños</w:t>
      </w:r>
      <w:r>
        <w:rPr>
          <w:spacing w:val="-3"/>
          <w:sz w:val="24"/>
        </w:rPr>
        <w:t xml:space="preserve"> </w:t>
      </w:r>
      <w:r>
        <w:rPr>
          <w:sz w:val="24"/>
        </w:rPr>
        <w:t>(hallazgos</w:t>
      </w:r>
      <w:r>
        <w:rPr>
          <w:spacing w:val="-3"/>
          <w:sz w:val="24"/>
        </w:rPr>
        <w:t xml:space="preserve"> </w:t>
      </w:r>
      <w:r>
        <w:rPr>
          <w:sz w:val="24"/>
        </w:rPr>
        <w:t>clave)</w:t>
      </w:r>
      <w:r>
        <w:rPr>
          <w:spacing w:val="-4"/>
          <w:sz w:val="24"/>
        </w:rPr>
        <w:t xml:space="preserve"> </w:t>
      </w:r>
      <w:r>
        <w:rPr>
          <w:sz w:val="24"/>
        </w:rPr>
        <w:t>a nivel de área basándose en la información individual que se ha resumido para crear un resumen grupal de los datos</w:t>
      </w:r>
    </w:p>
    <w:p w14:paraId="77FEE024" w14:textId="77777777" w:rsidR="00FA2224" w:rsidRDefault="00FA2224">
      <w:pPr>
        <w:pStyle w:val="BodyText"/>
        <w:spacing w:before="201"/>
      </w:pPr>
    </w:p>
    <w:p w14:paraId="07E9C9C8" w14:textId="77777777" w:rsidR="00FA2224" w:rsidRDefault="00000000">
      <w:pPr>
        <w:pStyle w:val="Heading1"/>
      </w:pPr>
      <w:bookmarkStart w:id="3" w:name="Instrucciones_para_la_implementación_de_"/>
      <w:bookmarkEnd w:id="3"/>
      <w:r>
        <w:t>Instrucciones</w:t>
      </w:r>
      <w:r>
        <w:rPr>
          <w:spacing w:val="-7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implementación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pasos</w:t>
      </w:r>
      <w:r>
        <w:rPr>
          <w:spacing w:val="-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acción</w:t>
      </w:r>
    </w:p>
    <w:p w14:paraId="2EEEA525" w14:textId="77777777" w:rsidR="00FA2224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42"/>
        <w:ind w:right="416"/>
        <w:rPr>
          <w:rFonts w:ascii="Symbol" w:hAnsi="Symbol"/>
          <w:sz w:val="24"/>
        </w:rPr>
      </w:pPr>
      <w:r>
        <w:rPr>
          <w:sz w:val="24"/>
        </w:rPr>
        <w:t>Desarrollar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escribir</w:t>
      </w:r>
      <w:r>
        <w:rPr>
          <w:spacing w:val="-4"/>
          <w:sz w:val="24"/>
        </w:rPr>
        <w:t xml:space="preserve"> </w:t>
      </w:r>
      <w:r>
        <w:rPr>
          <w:sz w:val="24"/>
        </w:rPr>
        <w:t>pasos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acción</w:t>
      </w:r>
      <w:r>
        <w:rPr>
          <w:spacing w:val="-2"/>
          <w:sz w:val="24"/>
        </w:rPr>
        <w:t xml:space="preserve"> </w:t>
      </w:r>
      <w:r>
        <w:rPr>
          <w:sz w:val="24"/>
        </w:rPr>
        <w:t>alcanzables</w:t>
      </w:r>
      <w:r>
        <w:rPr>
          <w:spacing w:val="-5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mejorar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hallazgos </w:t>
      </w:r>
      <w:r>
        <w:rPr>
          <w:spacing w:val="-2"/>
          <w:sz w:val="24"/>
        </w:rPr>
        <w:t>clave.</w:t>
      </w:r>
    </w:p>
    <w:p w14:paraId="14424BB8" w14:textId="77777777" w:rsidR="00FA2224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36"/>
        <w:ind w:right="56"/>
        <w:rPr>
          <w:rFonts w:ascii="Symbol" w:hAnsi="Symbol"/>
          <w:sz w:val="24"/>
        </w:rPr>
      </w:pP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pasos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acción</w:t>
      </w:r>
      <w:r>
        <w:rPr>
          <w:spacing w:val="-4"/>
          <w:sz w:val="24"/>
        </w:rPr>
        <w:t xml:space="preserve"> </w:t>
      </w:r>
      <w:r>
        <w:rPr>
          <w:sz w:val="24"/>
        </w:rPr>
        <w:t>deben</w:t>
      </w:r>
      <w:r>
        <w:rPr>
          <w:spacing w:val="-2"/>
          <w:sz w:val="24"/>
        </w:rPr>
        <w:t xml:space="preserve"> </w:t>
      </w:r>
      <w:r>
        <w:rPr>
          <w:sz w:val="24"/>
        </w:rPr>
        <w:t>incluir</w:t>
      </w:r>
      <w:r>
        <w:rPr>
          <w:spacing w:val="-4"/>
          <w:sz w:val="24"/>
        </w:rPr>
        <w:t xml:space="preserve"> </w:t>
      </w:r>
      <w:r>
        <w:rPr>
          <w:sz w:val="24"/>
        </w:rPr>
        <w:t>nuevos</w:t>
      </w:r>
      <w:r>
        <w:rPr>
          <w:spacing w:val="-5"/>
          <w:sz w:val="24"/>
        </w:rPr>
        <w:t xml:space="preserve"> </w:t>
      </w:r>
      <w:r>
        <w:rPr>
          <w:sz w:val="24"/>
        </w:rPr>
        <w:t>enfoques,</w:t>
      </w:r>
      <w:r>
        <w:rPr>
          <w:spacing w:val="-5"/>
          <w:sz w:val="24"/>
        </w:rPr>
        <w:t xml:space="preserve"> </w:t>
      </w:r>
      <w:r>
        <w:rPr>
          <w:sz w:val="24"/>
        </w:rPr>
        <w:t>modificaciones</w:t>
      </w:r>
      <w:r>
        <w:rPr>
          <w:spacing w:val="-5"/>
          <w:sz w:val="24"/>
        </w:rPr>
        <w:t xml:space="preserve"> </w:t>
      </w:r>
      <w:r>
        <w:rPr>
          <w:sz w:val="24"/>
        </w:rPr>
        <w:t>y/o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cambios </w:t>
      </w:r>
      <w:r>
        <w:rPr>
          <w:spacing w:val="-4"/>
          <w:sz w:val="24"/>
        </w:rPr>
        <w:t>en:</w:t>
      </w:r>
    </w:p>
    <w:p w14:paraId="4E5F8C10" w14:textId="77777777" w:rsidR="00FA2224" w:rsidRDefault="00000000">
      <w:pPr>
        <w:pStyle w:val="ListParagraph"/>
        <w:numPr>
          <w:ilvl w:val="1"/>
          <w:numId w:val="3"/>
        </w:numPr>
        <w:tabs>
          <w:tab w:val="left" w:pos="1439"/>
        </w:tabs>
        <w:spacing w:before="239"/>
        <w:ind w:left="1439" w:hanging="359"/>
        <w:rPr>
          <w:sz w:val="24"/>
        </w:rPr>
      </w:pPr>
      <w:r>
        <w:rPr>
          <w:sz w:val="24"/>
        </w:rPr>
        <w:t>Oportunidades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aprendizaje</w:t>
      </w:r>
      <w:r>
        <w:rPr>
          <w:spacing w:val="-4"/>
          <w:sz w:val="24"/>
        </w:rPr>
        <w:t xml:space="preserve"> </w:t>
      </w:r>
      <w:r>
        <w:rPr>
          <w:sz w:val="24"/>
        </w:rPr>
        <w:t>planificadas,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interior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exterior</w:t>
      </w:r>
    </w:p>
    <w:p w14:paraId="428D20D2" w14:textId="77777777" w:rsidR="00FA2224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before="239"/>
        <w:ind w:right="551"/>
        <w:rPr>
          <w:sz w:val="24"/>
        </w:rPr>
      </w:pPr>
      <w:r>
        <w:rPr>
          <w:sz w:val="24"/>
        </w:rPr>
        <w:t>Interacciones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estrategias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apoyar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desarrollo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los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hallazgos </w:t>
      </w:r>
      <w:r>
        <w:rPr>
          <w:spacing w:val="-2"/>
          <w:sz w:val="24"/>
        </w:rPr>
        <w:t>clave</w:t>
      </w:r>
    </w:p>
    <w:p w14:paraId="3B30FE6B" w14:textId="77777777" w:rsidR="00FA2224" w:rsidRDefault="00000000">
      <w:pPr>
        <w:pStyle w:val="ListParagraph"/>
        <w:numPr>
          <w:ilvl w:val="1"/>
          <w:numId w:val="3"/>
        </w:numPr>
        <w:tabs>
          <w:tab w:val="left" w:pos="1439"/>
        </w:tabs>
        <w:spacing w:before="239"/>
        <w:ind w:left="1439"/>
        <w:rPr>
          <w:sz w:val="24"/>
        </w:rPr>
      </w:pP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entorno y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materiales</w:t>
      </w:r>
    </w:p>
    <w:p w14:paraId="619D1873" w14:textId="77777777" w:rsidR="00FA2224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before="236"/>
        <w:ind w:right="8"/>
        <w:rPr>
          <w:sz w:val="24"/>
        </w:rPr>
      </w:pPr>
      <w:r>
        <w:rPr>
          <w:sz w:val="24"/>
        </w:rPr>
        <w:t>Estrategias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ayudan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familias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participar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apoyo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desarrollo de su niño</w:t>
      </w:r>
    </w:p>
    <w:p w14:paraId="62BFDBDA" w14:textId="77777777" w:rsidR="00FA2224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39"/>
        <w:ind w:right="1137"/>
        <w:rPr>
          <w:rFonts w:ascii="Symbol" w:hAnsi="Symbol"/>
          <w:sz w:val="24"/>
        </w:rPr>
      </w:pP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siguientes</w:t>
      </w:r>
      <w:r>
        <w:rPr>
          <w:spacing w:val="-3"/>
          <w:sz w:val="24"/>
        </w:rPr>
        <w:t xml:space="preserve"> </w:t>
      </w:r>
      <w:r>
        <w:rPr>
          <w:sz w:val="24"/>
        </w:rPr>
        <w:t>son</w:t>
      </w:r>
      <w:r>
        <w:rPr>
          <w:spacing w:val="-2"/>
          <w:sz w:val="24"/>
        </w:rPr>
        <w:t xml:space="preserve"> </w:t>
      </w:r>
      <w:r>
        <w:rPr>
          <w:sz w:val="24"/>
        </w:rPr>
        <w:t>recursos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maestros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proveedores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hora</w:t>
      </w:r>
      <w:r>
        <w:rPr>
          <w:spacing w:val="-4"/>
          <w:sz w:val="24"/>
        </w:rPr>
        <w:t xml:space="preserve"> </w:t>
      </w:r>
      <w:r>
        <w:rPr>
          <w:sz w:val="24"/>
        </w:rPr>
        <w:t>de desarrollar los pasos de acción:</w:t>
      </w:r>
    </w:p>
    <w:p w14:paraId="75621F7F" w14:textId="30EDA4B5" w:rsidR="00FA2224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before="239"/>
        <w:ind w:right="392"/>
        <w:rPr>
          <w:sz w:val="24"/>
        </w:rPr>
      </w:pPr>
      <w:r>
        <w:rPr>
          <w:i/>
          <w:sz w:val="24"/>
        </w:rPr>
        <w:t>Marco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currículo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preescolar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California,</w:t>
      </w:r>
      <w:r>
        <w:rPr>
          <w:i/>
          <w:spacing w:val="-6"/>
          <w:sz w:val="24"/>
        </w:rPr>
        <w:t xml:space="preserve"> </w:t>
      </w:r>
      <w:r w:rsidR="002C42A8">
        <w:rPr>
          <w:i/>
          <w:sz w:val="24"/>
        </w:rPr>
        <w:t>volúmenes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1-2</w:t>
      </w:r>
      <w:r w:rsidR="002C42A8">
        <w:rPr>
          <w:i/>
          <w:sz w:val="24"/>
        </w:rPr>
        <w:t>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 xml:space="preserve">pueden encontrar en la página web del Marco de currículo preescolar de California en </w:t>
      </w:r>
      <w:hyperlink r:id="rId5">
        <w:r>
          <w:rPr>
            <w:color w:val="0000FF"/>
            <w:sz w:val="24"/>
            <w:u w:val="single" w:color="0000FF"/>
          </w:rPr>
          <w:t>http://www.cde.ca.gov/sp/cd/re/psframework.asp.</w:t>
        </w:r>
      </w:hyperlink>
    </w:p>
    <w:p w14:paraId="505F3B27" w14:textId="77777777" w:rsidR="00FA2224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before="236"/>
        <w:ind w:right="500"/>
        <w:rPr>
          <w:sz w:val="24"/>
        </w:rPr>
      </w:pPr>
      <w:r>
        <w:rPr>
          <w:i/>
          <w:sz w:val="24"/>
        </w:rPr>
        <w:t xml:space="preserve">Guía de aprendizaje para el cuidado del niño en el hogar </w:t>
      </w:r>
      <w:r>
        <w:rPr>
          <w:sz w:val="24"/>
        </w:rPr>
        <w:t xml:space="preserve">(PDF), se encuentra en </w:t>
      </w:r>
      <w:hyperlink r:id="rId6">
        <w:r>
          <w:rPr>
            <w:color w:val="0000FF"/>
            <w:spacing w:val="-2"/>
            <w:sz w:val="24"/>
            <w:u w:val="single" w:color="0000FF"/>
          </w:rPr>
          <w:t>https://www.cde.ca.gov/sp/cd/re/documents/elguidelineshomespa.pdf</w:t>
        </w:r>
      </w:hyperlink>
      <w:r>
        <w:rPr>
          <w:spacing w:val="-2"/>
          <w:sz w:val="24"/>
        </w:rPr>
        <w:t>.</w:t>
      </w:r>
    </w:p>
    <w:p w14:paraId="706D3649" w14:textId="77777777" w:rsidR="00FA2224" w:rsidRDefault="00000000">
      <w:pPr>
        <w:pStyle w:val="Heading1"/>
        <w:spacing w:before="237" w:line="242" w:lineRule="auto"/>
        <w:ind w:right="70"/>
      </w:pPr>
      <w:r>
        <w:t>Instrucciones</w:t>
      </w:r>
      <w:r>
        <w:rPr>
          <w:spacing w:val="-8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fecha</w:t>
      </w:r>
      <w:r>
        <w:rPr>
          <w:spacing w:val="-6"/>
        </w:rPr>
        <w:t xml:space="preserve"> </w:t>
      </w:r>
      <w:r>
        <w:t>prevista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finalización</w:t>
      </w:r>
      <w:r>
        <w:rPr>
          <w:spacing w:val="-2"/>
        </w:rPr>
        <w:t xml:space="preserve"> </w:t>
      </w:r>
      <w:r>
        <w:t>y/o implementación en curso y personas responsables</w:t>
      </w:r>
    </w:p>
    <w:p w14:paraId="28C876AC" w14:textId="77777777" w:rsidR="00FA2224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237"/>
        <w:ind w:left="719" w:hanging="359"/>
        <w:rPr>
          <w:rFonts w:ascii="Symbol" w:hAnsi="Symbol"/>
          <w:sz w:val="24"/>
        </w:rPr>
      </w:pPr>
      <w:r>
        <w:rPr>
          <w:sz w:val="24"/>
        </w:rPr>
        <w:t>Introducir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fecha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completarán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pasos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acción</w:t>
      </w:r>
    </w:p>
    <w:p w14:paraId="2D7D6A8B" w14:textId="77777777" w:rsidR="00FA2224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before="237"/>
        <w:ind w:right="32"/>
        <w:rPr>
          <w:sz w:val="24"/>
        </w:rPr>
      </w:pPr>
      <w:r>
        <w:rPr>
          <w:sz w:val="24"/>
        </w:rPr>
        <w:t>Introducir</w:t>
      </w:r>
      <w:r>
        <w:rPr>
          <w:spacing w:val="-5"/>
          <w:sz w:val="24"/>
        </w:rPr>
        <w:t xml:space="preserve"> </w:t>
      </w:r>
      <w:r>
        <w:rPr>
          <w:sz w:val="24"/>
        </w:rPr>
        <w:t>"En</w:t>
      </w:r>
      <w:r>
        <w:rPr>
          <w:spacing w:val="-3"/>
          <w:sz w:val="24"/>
        </w:rPr>
        <w:t xml:space="preserve"> </w:t>
      </w:r>
      <w:r>
        <w:rPr>
          <w:sz w:val="24"/>
        </w:rPr>
        <w:t>curso"</w:t>
      </w:r>
      <w:r>
        <w:rPr>
          <w:spacing w:val="-3"/>
          <w:sz w:val="24"/>
        </w:rPr>
        <w:t xml:space="preserve"> </w:t>
      </w:r>
      <w:r>
        <w:rPr>
          <w:sz w:val="24"/>
        </w:rPr>
        <w:t>cuando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implementación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paso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acción</w:t>
      </w:r>
      <w:r>
        <w:rPr>
          <w:spacing w:val="-6"/>
          <w:sz w:val="24"/>
        </w:rPr>
        <w:t xml:space="preserve"> </w:t>
      </w:r>
      <w:r>
        <w:rPr>
          <w:sz w:val="24"/>
        </w:rPr>
        <w:t>vaya</w:t>
      </w:r>
      <w:r>
        <w:rPr>
          <w:spacing w:val="-3"/>
          <w:sz w:val="24"/>
        </w:rPr>
        <w:t xml:space="preserve"> </w:t>
      </w:r>
      <w:r>
        <w:rPr>
          <w:sz w:val="24"/>
        </w:rPr>
        <w:t>a continuar a lo largo del año</w:t>
      </w:r>
    </w:p>
    <w:p w14:paraId="3F6D29F7" w14:textId="77777777" w:rsidR="00FA2224" w:rsidRDefault="00000000" w:rsidP="002C42A8">
      <w:pPr>
        <w:pStyle w:val="ListParagraph"/>
        <w:numPr>
          <w:ilvl w:val="0"/>
          <w:numId w:val="3"/>
        </w:numPr>
        <w:tabs>
          <w:tab w:val="left" w:pos="720"/>
          <w:tab w:val="left" w:pos="810"/>
          <w:tab w:val="left" w:pos="1080"/>
        </w:tabs>
        <w:spacing w:before="238"/>
        <w:rPr>
          <w:rFonts w:ascii="Symbol" w:hAnsi="Symbol"/>
          <w:sz w:val="24"/>
        </w:rPr>
      </w:pPr>
      <w:r>
        <w:rPr>
          <w:sz w:val="24"/>
        </w:rPr>
        <w:t>Identificar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la(s)</w:t>
      </w:r>
      <w:r>
        <w:rPr>
          <w:spacing w:val="-4"/>
          <w:sz w:val="24"/>
        </w:rPr>
        <w:t xml:space="preserve"> </w:t>
      </w:r>
      <w:r>
        <w:rPr>
          <w:sz w:val="24"/>
        </w:rPr>
        <w:t>persona(s)</w:t>
      </w:r>
      <w:r>
        <w:rPr>
          <w:spacing w:val="-4"/>
          <w:sz w:val="24"/>
        </w:rPr>
        <w:t xml:space="preserve"> </w:t>
      </w:r>
      <w:r>
        <w:rPr>
          <w:sz w:val="24"/>
        </w:rPr>
        <w:t>clave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será(n)</w:t>
      </w:r>
      <w:r>
        <w:rPr>
          <w:spacing w:val="-4"/>
          <w:sz w:val="24"/>
        </w:rPr>
        <w:t xml:space="preserve"> </w:t>
      </w:r>
      <w:r>
        <w:rPr>
          <w:sz w:val="24"/>
        </w:rPr>
        <w:t>responsable(s)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cada</w:t>
      </w:r>
      <w:r>
        <w:rPr>
          <w:spacing w:val="-2"/>
          <w:sz w:val="24"/>
        </w:rPr>
        <w:t xml:space="preserve"> </w:t>
      </w:r>
      <w:r>
        <w:rPr>
          <w:sz w:val="24"/>
        </w:rPr>
        <w:t>paso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2"/>
          <w:sz w:val="24"/>
        </w:rPr>
        <w:t>acción</w:t>
      </w:r>
    </w:p>
    <w:p w14:paraId="59EFCFE8" w14:textId="77777777" w:rsidR="00FA2224" w:rsidRDefault="00FA2224">
      <w:pPr>
        <w:pStyle w:val="ListParagraph"/>
        <w:rPr>
          <w:rFonts w:ascii="Symbol" w:hAnsi="Symbol"/>
          <w:sz w:val="24"/>
        </w:rPr>
        <w:sectPr w:rsidR="00FA2224">
          <w:pgSz w:w="12240" w:h="15840"/>
          <w:pgMar w:top="640" w:right="1440" w:bottom="280" w:left="1440" w:header="720" w:footer="720" w:gutter="0"/>
          <w:cols w:space="720"/>
        </w:sectPr>
      </w:pPr>
    </w:p>
    <w:p w14:paraId="6007D5B0" w14:textId="77777777" w:rsidR="00FA2224" w:rsidRDefault="00000000">
      <w:pPr>
        <w:pStyle w:val="Heading1"/>
        <w:spacing w:before="79"/>
      </w:pPr>
      <w:bookmarkStart w:id="4" w:name="Instrucciones_para_el_seguimiento_y_la_r"/>
      <w:bookmarkEnd w:id="4"/>
      <w:r>
        <w:lastRenderedPageBreak/>
        <w:t>Instrucciones</w:t>
      </w:r>
      <w:r>
        <w:rPr>
          <w:spacing w:val="-10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seguimiento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reflexión</w:t>
      </w:r>
    </w:p>
    <w:p w14:paraId="279DBC0C" w14:textId="77777777" w:rsidR="00FA2224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41"/>
        <w:ind w:right="269"/>
        <w:rPr>
          <w:rFonts w:ascii="Symbol" w:hAnsi="Symbol"/>
          <w:sz w:val="24"/>
        </w:rPr>
      </w:pPr>
      <w:r>
        <w:rPr>
          <w:sz w:val="24"/>
        </w:rPr>
        <w:t>Repasar</w:t>
      </w:r>
      <w:r>
        <w:rPr>
          <w:spacing w:val="-6"/>
          <w:sz w:val="24"/>
        </w:rPr>
        <w:t xml:space="preserve"> </w:t>
      </w:r>
      <w:r>
        <w:rPr>
          <w:sz w:val="24"/>
        </w:rPr>
        <w:t>periódicamente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estado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todos</w:t>
      </w:r>
      <w:r>
        <w:rPr>
          <w:spacing w:val="-5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pasos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acción,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fechas</w:t>
      </w:r>
      <w:r>
        <w:rPr>
          <w:spacing w:val="-3"/>
          <w:sz w:val="24"/>
        </w:rPr>
        <w:t xml:space="preserve"> </w:t>
      </w:r>
      <w:r>
        <w:rPr>
          <w:sz w:val="24"/>
        </w:rPr>
        <w:t>de finalización, los responsables y el seguimiento</w:t>
      </w:r>
    </w:p>
    <w:p w14:paraId="6943DC8B" w14:textId="77777777" w:rsidR="00FA2224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39"/>
        <w:ind w:right="163"/>
        <w:rPr>
          <w:rFonts w:ascii="Symbol" w:hAnsi="Symbol"/>
          <w:sz w:val="24"/>
        </w:rPr>
      </w:pPr>
      <w:r>
        <w:rPr>
          <w:sz w:val="24"/>
        </w:rPr>
        <w:t>Registrar</w:t>
      </w:r>
      <w:r>
        <w:rPr>
          <w:spacing w:val="-4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modificaciones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cambios</w:t>
      </w:r>
      <w:r>
        <w:rPr>
          <w:spacing w:val="-5"/>
          <w:sz w:val="24"/>
        </w:rPr>
        <w:t xml:space="preserve"> </w:t>
      </w:r>
      <w:r>
        <w:rPr>
          <w:sz w:val="24"/>
        </w:rPr>
        <w:t>necesarios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completar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pasos</w:t>
      </w:r>
      <w:r>
        <w:rPr>
          <w:spacing w:val="-5"/>
          <w:sz w:val="24"/>
        </w:rPr>
        <w:t xml:space="preserve"> </w:t>
      </w:r>
      <w:r>
        <w:rPr>
          <w:sz w:val="24"/>
        </w:rPr>
        <w:t>de acción, y las fechas de finalización previstas</w:t>
      </w:r>
    </w:p>
    <w:p w14:paraId="6B70A592" w14:textId="77777777" w:rsidR="00FA2224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37"/>
        <w:ind w:right="123"/>
        <w:rPr>
          <w:rFonts w:ascii="Symbol" w:hAnsi="Symbol"/>
          <w:sz w:val="24"/>
        </w:rPr>
      </w:pPr>
      <w:r>
        <w:rPr>
          <w:sz w:val="24"/>
        </w:rPr>
        <w:t>Tras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periodo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observación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seis</w:t>
      </w:r>
      <w:r>
        <w:rPr>
          <w:spacing w:val="-5"/>
          <w:sz w:val="24"/>
        </w:rPr>
        <w:t xml:space="preserve"> </w:t>
      </w:r>
      <w:r>
        <w:rPr>
          <w:sz w:val="24"/>
        </w:rPr>
        <w:t>meses,</w:t>
      </w:r>
      <w:r>
        <w:rPr>
          <w:spacing w:val="-2"/>
          <w:sz w:val="24"/>
        </w:rPr>
        <w:t xml:space="preserve"> </w:t>
      </w:r>
      <w:r>
        <w:rPr>
          <w:sz w:val="24"/>
        </w:rPr>
        <w:t>contar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repasar los resultados de los DRDP</w:t>
      </w:r>
    </w:p>
    <w:p w14:paraId="5B8CD384" w14:textId="77777777" w:rsidR="00FA2224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before="238"/>
        <w:ind w:right="923"/>
        <w:rPr>
          <w:sz w:val="24"/>
        </w:rPr>
      </w:pPr>
      <w:r>
        <w:rPr>
          <w:sz w:val="24"/>
        </w:rPr>
        <w:t>Reflexionar</w:t>
      </w:r>
      <w:r>
        <w:rPr>
          <w:spacing w:val="-5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resultados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registrar</w:t>
      </w:r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-7"/>
          <w:sz w:val="24"/>
        </w:rPr>
        <w:t xml:space="preserve"> </w:t>
      </w:r>
      <w:r>
        <w:rPr>
          <w:sz w:val="24"/>
        </w:rPr>
        <w:t>progreso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cambios realizados a los hallazgos clave, incluyendo los datos</w:t>
      </w:r>
    </w:p>
    <w:p w14:paraId="449B43FF" w14:textId="77777777" w:rsidR="00FA2224" w:rsidRDefault="00FA2224">
      <w:pPr>
        <w:pStyle w:val="ListParagraph"/>
        <w:rPr>
          <w:sz w:val="24"/>
        </w:rPr>
        <w:sectPr w:rsidR="00FA2224">
          <w:pgSz w:w="12240" w:h="15840"/>
          <w:pgMar w:top="640" w:right="1440" w:bottom="280" w:left="1440" w:header="720" w:footer="720" w:gutter="0"/>
          <w:cols w:space="720"/>
        </w:sectPr>
      </w:pPr>
    </w:p>
    <w:p w14:paraId="138C6DB3" w14:textId="77777777" w:rsidR="00FA2224" w:rsidRDefault="00000000">
      <w:pPr>
        <w:pStyle w:val="Heading1"/>
        <w:spacing w:before="79"/>
        <w:ind w:left="110"/>
      </w:pPr>
      <w:bookmarkStart w:id="5" w:name="Perfil_de_Desarrollo_de_Resultados_Desea"/>
      <w:bookmarkEnd w:id="5"/>
      <w:r>
        <w:lastRenderedPageBreak/>
        <w:t>Perfil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Desarrollo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Resultados</w:t>
      </w:r>
      <w:r>
        <w:rPr>
          <w:spacing w:val="-7"/>
        </w:rPr>
        <w:t xml:space="preserve"> </w:t>
      </w:r>
      <w:r>
        <w:t>Deseados–Resumen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hallazgos</w:t>
      </w:r>
    </w:p>
    <w:p w14:paraId="0D591A43" w14:textId="77777777" w:rsidR="00FA2224" w:rsidRDefault="00000000">
      <w:pPr>
        <w:spacing w:before="241"/>
        <w:rPr>
          <w:sz w:val="24"/>
        </w:rPr>
      </w:pPr>
      <w:r>
        <w:rPr>
          <w:b/>
          <w:sz w:val="24"/>
        </w:rPr>
        <w:t>Nombre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legal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contratista: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[</w:t>
      </w:r>
      <w:r>
        <w:rPr>
          <w:color w:val="000000"/>
          <w:sz w:val="24"/>
          <w:shd w:val="clear" w:color="auto" w:fill="D9E1F3"/>
        </w:rPr>
        <w:t>Introducir</w:t>
      </w:r>
      <w:r>
        <w:rPr>
          <w:color w:val="000000"/>
          <w:spacing w:val="-3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el</w:t>
      </w:r>
      <w:r>
        <w:rPr>
          <w:color w:val="000000"/>
          <w:spacing w:val="-5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nombre</w:t>
      </w:r>
      <w:r>
        <w:rPr>
          <w:color w:val="000000"/>
          <w:spacing w:val="-1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legal</w:t>
      </w:r>
      <w:r>
        <w:rPr>
          <w:color w:val="000000"/>
          <w:spacing w:val="-3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del</w:t>
      </w:r>
      <w:r>
        <w:rPr>
          <w:color w:val="000000"/>
          <w:spacing w:val="-2"/>
          <w:sz w:val="24"/>
          <w:shd w:val="clear" w:color="auto" w:fill="D9E1F3"/>
        </w:rPr>
        <w:t xml:space="preserve"> contratista</w:t>
      </w:r>
      <w:r>
        <w:rPr>
          <w:color w:val="000000"/>
          <w:spacing w:val="-2"/>
          <w:sz w:val="24"/>
        </w:rPr>
        <w:t>]</w:t>
      </w:r>
    </w:p>
    <w:p w14:paraId="2E513297" w14:textId="77777777" w:rsidR="00FA2224" w:rsidRDefault="00000000">
      <w:pPr>
        <w:spacing w:before="240"/>
        <w:rPr>
          <w:sz w:val="24"/>
        </w:rPr>
      </w:pPr>
      <w:r>
        <w:rPr>
          <w:b/>
          <w:sz w:val="24"/>
        </w:rPr>
        <w:t>Centro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cuidado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infantil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hogar: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[</w:t>
      </w:r>
      <w:r>
        <w:rPr>
          <w:color w:val="000000"/>
          <w:sz w:val="24"/>
          <w:shd w:val="clear" w:color="auto" w:fill="D9E1F3"/>
        </w:rPr>
        <w:t>Introducir</w:t>
      </w:r>
      <w:r>
        <w:rPr>
          <w:color w:val="000000"/>
          <w:spacing w:val="-3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centro</w:t>
      </w:r>
      <w:r>
        <w:rPr>
          <w:color w:val="000000"/>
          <w:spacing w:val="-1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o</w:t>
      </w:r>
      <w:r>
        <w:rPr>
          <w:color w:val="000000"/>
          <w:spacing w:val="-4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cuidado</w:t>
      </w:r>
      <w:r>
        <w:rPr>
          <w:color w:val="000000"/>
          <w:spacing w:val="-1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infantil</w:t>
      </w:r>
      <w:r>
        <w:rPr>
          <w:color w:val="000000"/>
          <w:spacing w:val="-2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en</w:t>
      </w:r>
      <w:r>
        <w:rPr>
          <w:color w:val="000000"/>
          <w:spacing w:val="-3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el</w:t>
      </w:r>
      <w:r>
        <w:rPr>
          <w:color w:val="000000"/>
          <w:spacing w:val="-2"/>
          <w:sz w:val="24"/>
          <w:shd w:val="clear" w:color="auto" w:fill="D9E1F3"/>
        </w:rPr>
        <w:t xml:space="preserve"> hogar</w:t>
      </w:r>
      <w:r>
        <w:rPr>
          <w:color w:val="000000"/>
          <w:spacing w:val="-2"/>
          <w:sz w:val="24"/>
        </w:rPr>
        <w:t>]</w:t>
      </w:r>
    </w:p>
    <w:p w14:paraId="7C0E91CF" w14:textId="77777777" w:rsidR="00FA2224" w:rsidRDefault="00000000">
      <w:pPr>
        <w:spacing w:before="240"/>
        <w:rPr>
          <w:sz w:val="24"/>
        </w:rPr>
      </w:pPr>
      <w:r>
        <w:rPr>
          <w:b/>
          <w:sz w:val="24"/>
        </w:rPr>
        <w:t>Fecha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planificación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[</w:t>
      </w:r>
      <w:r>
        <w:rPr>
          <w:color w:val="000000"/>
          <w:sz w:val="24"/>
          <w:shd w:val="clear" w:color="auto" w:fill="D9E1F3"/>
        </w:rPr>
        <w:t>Introducir</w:t>
      </w:r>
      <w:r>
        <w:rPr>
          <w:color w:val="000000"/>
          <w:spacing w:val="-4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la</w:t>
      </w:r>
      <w:r>
        <w:rPr>
          <w:color w:val="000000"/>
          <w:spacing w:val="-2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fecha</w:t>
      </w:r>
      <w:r>
        <w:rPr>
          <w:color w:val="000000"/>
          <w:spacing w:val="-2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de</w:t>
      </w:r>
      <w:r>
        <w:rPr>
          <w:color w:val="000000"/>
          <w:spacing w:val="-2"/>
          <w:sz w:val="24"/>
          <w:shd w:val="clear" w:color="auto" w:fill="D9E1F3"/>
        </w:rPr>
        <w:t xml:space="preserve"> planificación]</w:t>
      </w:r>
    </w:p>
    <w:p w14:paraId="55FCB2ED" w14:textId="77777777" w:rsidR="00FA2224" w:rsidRDefault="00000000">
      <w:pPr>
        <w:spacing w:before="240"/>
        <w:rPr>
          <w:sz w:val="24"/>
        </w:rPr>
      </w:pPr>
      <w:r>
        <w:rPr>
          <w:b/>
          <w:sz w:val="24"/>
        </w:rPr>
        <w:t>Nombre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cargo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planificador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principal: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[</w:t>
      </w:r>
      <w:r>
        <w:rPr>
          <w:color w:val="000000"/>
          <w:sz w:val="24"/>
          <w:shd w:val="clear" w:color="auto" w:fill="D9E1F3"/>
        </w:rPr>
        <w:t>Introducir</w:t>
      </w:r>
      <w:r>
        <w:rPr>
          <w:color w:val="000000"/>
          <w:spacing w:val="-3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el</w:t>
      </w:r>
      <w:r>
        <w:rPr>
          <w:color w:val="000000"/>
          <w:spacing w:val="-2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nombre</w:t>
      </w:r>
      <w:r>
        <w:rPr>
          <w:color w:val="000000"/>
          <w:spacing w:val="-1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y</w:t>
      </w:r>
      <w:r>
        <w:rPr>
          <w:color w:val="000000"/>
          <w:spacing w:val="-4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el</w:t>
      </w:r>
      <w:r>
        <w:rPr>
          <w:color w:val="000000"/>
          <w:spacing w:val="-2"/>
          <w:sz w:val="24"/>
          <w:shd w:val="clear" w:color="auto" w:fill="D9E1F3"/>
        </w:rPr>
        <w:t xml:space="preserve"> cargo</w:t>
      </w:r>
      <w:r>
        <w:rPr>
          <w:color w:val="000000"/>
          <w:spacing w:val="-2"/>
          <w:sz w:val="24"/>
        </w:rPr>
        <w:t>]</w:t>
      </w:r>
    </w:p>
    <w:p w14:paraId="5A690A55" w14:textId="77777777" w:rsidR="00FA2224" w:rsidRDefault="00000000">
      <w:pPr>
        <w:spacing w:before="240"/>
        <w:rPr>
          <w:sz w:val="24"/>
        </w:rPr>
      </w:pPr>
      <w:r>
        <w:rPr>
          <w:b/>
          <w:sz w:val="24"/>
        </w:rPr>
        <w:t>Fecha(s)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seguimiento: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[</w:t>
      </w:r>
      <w:r>
        <w:rPr>
          <w:color w:val="000000"/>
          <w:sz w:val="24"/>
          <w:shd w:val="clear" w:color="auto" w:fill="D9E1F3"/>
        </w:rPr>
        <w:t>Introducir</w:t>
      </w:r>
      <w:r>
        <w:rPr>
          <w:color w:val="000000"/>
          <w:spacing w:val="-4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la(s)</w:t>
      </w:r>
      <w:r>
        <w:rPr>
          <w:color w:val="000000"/>
          <w:spacing w:val="-4"/>
          <w:sz w:val="24"/>
          <w:shd w:val="clear" w:color="auto" w:fill="D9E1F3"/>
        </w:rPr>
        <w:t xml:space="preserve"> </w:t>
      </w:r>
      <w:r>
        <w:rPr>
          <w:color w:val="000000"/>
          <w:spacing w:val="-2"/>
          <w:sz w:val="24"/>
          <w:shd w:val="clear" w:color="auto" w:fill="D9E1F3"/>
        </w:rPr>
        <w:t>fecha(s)</w:t>
      </w:r>
      <w:r>
        <w:rPr>
          <w:color w:val="000000"/>
          <w:spacing w:val="-2"/>
          <w:sz w:val="24"/>
        </w:rPr>
        <w:t>]</w:t>
      </w:r>
    </w:p>
    <w:p w14:paraId="0ABE4FB9" w14:textId="77777777" w:rsidR="00FA2224" w:rsidRDefault="00000000">
      <w:pPr>
        <w:spacing w:before="240"/>
        <w:ind w:right="70"/>
        <w:rPr>
          <w:sz w:val="24"/>
        </w:rPr>
      </w:pPr>
      <w:r>
        <w:rPr>
          <w:b/>
          <w:sz w:val="24"/>
        </w:rPr>
        <w:t>Nombre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cargo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planificador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principal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seguimiento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[</w:t>
      </w:r>
      <w:r>
        <w:rPr>
          <w:color w:val="000000"/>
          <w:sz w:val="24"/>
          <w:shd w:val="clear" w:color="auto" w:fill="D9E1F3"/>
        </w:rPr>
        <w:t>Introducir</w:t>
      </w:r>
      <w:r>
        <w:rPr>
          <w:color w:val="000000"/>
          <w:spacing w:val="-4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el</w:t>
      </w:r>
      <w:r>
        <w:rPr>
          <w:color w:val="000000"/>
          <w:spacing w:val="-3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nombre</w:t>
      </w:r>
      <w:r>
        <w:rPr>
          <w:color w:val="000000"/>
          <w:spacing w:val="-2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y</w:t>
      </w:r>
      <w:r>
        <w:rPr>
          <w:color w:val="000000"/>
          <w:spacing w:val="-5"/>
          <w:sz w:val="24"/>
          <w:shd w:val="clear" w:color="auto" w:fill="D9E1F3"/>
        </w:rPr>
        <w:t xml:space="preserve"> </w:t>
      </w:r>
      <w:r>
        <w:rPr>
          <w:color w:val="000000"/>
          <w:sz w:val="24"/>
          <w:shd w:val="clear" w:color="auto" w:fill="D9E1F3"/>
        </w:rPr>
        <w:t>el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D9E1F3"/>
        </w:rPr>
        <w:t>cargo del planificador principal de seguimiento</w:t>
      </w:r>
      <w:r>
        <w:rPr>
          <w:color w:val="000000"/>
          <w:sz w:val="24"/>
        </w:rPr>
        <w:t>]</w:t>
      </w:r>
    </w:p>
    <w:p w14:paraId="420534D0" w14:textId="77777777" w:rsidR="00FA2224" w:rsidRDefault="00000000">
      <w:pPr>
        <w:pStyle w:val="Heading2"/>
        <w:spacing w:before="240"/>
      </w:pPr>
      <w:bookmarkStart w:id="6" w:name="Hallazgos_clave_del_Perfil_de_Desarrollo"/>
      <w:bookmarkEnd w:id="6"/>
      <w:r>
        <w:t>Hallazgos</w:t>
      </w:r>
      <w:r>
        <w:rPr>
          <w:spacing w:val="-3"/>
        </w:rPr>
        <w:t xml:space="preserve"> </w:t>
      </w:r>
      <w:r>
        <w:t>clave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Perfil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Desarrollo</w:t>
      </w:r>
    </w:p>
    <w:p w14:paraId="5CC7E9C6" w14:textId="77777777" w:rsidR="00FA2224" w:rsidRDefault="00000000">
      <w:pPr>
        <w:pStyle w:val="BodyText"/>
        <w:spacing w:before="240"/>
        <w:ind w:left="-1" w:right="70"/>
      </w:pPr>
      <w:r>
        <w:t>En</w:t>
      </w:r>
      <w:r>
        <w:rPr>
          <w:spacing w:val="-2"/>
        </w:rPr>
        <w:t xml:space="preserve"> </w:t>
      </w:r>
      <w:r>
        <w:t>cuanto</w:t>
      </w:r>
      <w:r>
        <w:rPr>
          <w:spacing w:val="-2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desarrollo,</w:t>
      </w:r>
      <w:r>
        <w:rPr>
          <w:spacing w:val="-2"/>
        </w:rPr>
        <w:t xml:space="preserve"> </w:t>
      </w:r>
      <w:r>
        <w:t>¿qué</w:t>
      </w:r>
      <w:r>
        <w:rPr>
          <w:spacing w:val="-4"/>
        </w:rPr>
        <w:t xml:space="preserve"> </w:t>
      </w:r>
      <w:r>
        <w:t>sabemos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niños</w:t>
      </w:r>
      <w:r>
        <w:rPr>
          <w:spacing w:val="-5"/>
        </w:rPr>
        <w:t xml:space="preserve"> </w:t>
      </w:r>
      <w:r>
        <w:t>actualmente</w:t>
      </w:r>
      <w:r>
        <w:rPr>
          <w:spacing w:val="-2"/>
        </w:rPr>
        <w:t xml:space="preserve"> </w:t>
      </w:r>
      <w:r>
        <w:t>inscritos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nuestro salón de clase o cuidado infantil en el hogar?</w:t>
      </w:r>
    </w:p>
    <w:p w14:paraId="7C604571" w14:textId="77777777" w:rsidR="00FA2224" w:rsidRDefault="00000000">
      <w:pPr>
        <w:pStyle w:val="BodyText"/>
        <w:spacing w:before="240"/>
        <w:ind w:right="70"/>
      </w:pPr>
      <w:r>
        <w:rPr>
          <w:color w:val="000000"/>
          <w:shd w:val="clear" w:color="auto" w:fill="D9E1F3"/>
        </w:rPr>
        <w:t>[Introducir</w:t>
      </w:r>
      <w:r>
        <w:rPr>
          <w:color w:val="000000"/>
          <w:spacing w:val="-4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lo</w:t>
      </w:r>
      <w:r>
        <w:rPr>
          <w:color w:val="000000"/>
          <w:spacing w:val="-2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que</w:t>
      </w:r>
      <w:r>
        <w:rPr>
          <w:color w:val="000000"/>
          <w:spacing w:val="-2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se</w:t>
      </w:r>
      <w:r>
        <w:rPr>
          <w:color w:val="000000"/>
          <w:spacing w:val="-2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sabe</w:t>
      </w:r>
      <w:r>
        <w:rPr>
          <w:color w:val="000000"/>
          <w:spacing w:val="-2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sobre</w:t>
      </w:r>
      <w:r>
        <w:rPr>
          <w:color w:val="000000"/>
          <w:spacing w:val="-2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los</w:t>
      </w:r>
      <w:r>
        <w:rPr>
          <w:color w:val="000000"/>
          <w:spacing w:val="-5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niños</w:t>
      </w:r>
      <w:r>
        <w:rPr>
          <w:color w:val="000000"/>
          <w:spacing w:val="-5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actualmente</w:t>
      </w:r>
      <w:r>
        <w:rPr>
          <w:color w:val="000000"/>
          <w:spacing w:val="-2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inscritos</w:t>
      </w:r>
      <w:r>
        <w:rPr>
          <w:color w:val="000000"/>
          <w:spacing w:val="-5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en</w:t>
      </w:r>
      <w:r>
        <w:rPr>
          <w:color w:val="000000"/>
          <w:spacing w:val="-4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nuestro</w:t>
      </w:r>
      <w:r>
        <w:rPr>
          <w:color w:val="000000"/>
          <w:spacing w:val="-4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salón</w:t>
      </w:r>
      <w:r>
        <w:rPr>
          <w:color w:val="000000"/>
          <w:spacing w:val="-2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de</w:t>
      </w:r>
      <w:r>
        <w:rPr>
          <w:color w:val="000000"/>
        </w:rPr>
        <w:t xml:space="preserve"> </w:t>
      </w:r>
      <w:r>
        <w:rPr>
          <w:color w:val="000000"/>
          <w:shd w:val="clear" w:color="auto" w:fill="D9E1F3"/>
        </w:rPr>
        <w:t>clase o cuidado infantil en el hogar</w:t>
      </w:r>
      <w:r>
        <w:rPr>
          <w:color w:val="000000"/>
        </w:rPr>
        <w:t>]</w:t>
      </w:r>
    </w:p>
    <w:p w14:paraId="1454EB34" w14:textId="77777777" w:rsidR="00FA2224" w:rsidRDefault="00000000">
      <w:pPr>
        <w:pStyle w:val="Heading2"/>
        <w:spacing w:before="240"/>
        <w:ind w:right="70"/>
      </w:pPr>
      <w:bookmarkStart w:id="7" w:name="Pasos_de_acción_(Incluyendo_las_oportuni"/>
      <w:bookmarkEnd w:id="7"/>
      <w:r>
        <w:t>Pasos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acción</w:t>
      </w:r>
      <w:r>
        <w:rPr>
          <w:spacing w:val="-5"/>
        </w:rPr>
        <w:t xml:space="preserve"> </w:t>
      </w:r>
      <w:r>
        <w:t>(Incluyendo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oportunidades,</w:t>
      </w:r>
      <w:r>
        <w:rPr>
          <w:spacing w:val="-7"/>
        </w:rPr>
        <w:t xml:space="preserve"> </w:t>
      </w:r>
      <w:r>
        <w:t>interacciones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estrategias</w:t>
      </w:r>
      <w:r>
        <w:rPr>
          <w:spacing w:val="-4"/>
        </w:rPr>
        <w:t xml:space="preserve"> </w:t>
      </w:r>
      <w:r>
        <w:t>de aprendizaje planificadas, el entorno y los materiales, la participación familiar)</w:t>
      </w:r>
    </w:p>
    <w:p w14:paraId="18CFD3C7" w14:textId="77777777" w:rsidR="00FA2224" w:rsidRDefault="00000000">
      <w:pPr>
        <w:pStyle w:val="BodyText"/>
        <w:spacing w:before="240"/>
        <w:ind w:right="70"/>
      </w:pPr>
      <w:r>
        <w:t>¿Qué</w:t>
      </w:r>
      <w:r>
        <w:rPr>
          <w:spacing w:val="-2"/>
        </w:rPr>
        <w:t xml:space="preserve"> </w:t>
      </w:r>
      <w:r>
        <w:t>objetivos</w:t>
      </w:r>
      <w:r>
        <w:rPr>
          <w:spacing w:val="-5"/>
        </w:rPr>
        <w:t xml:space="preserve"> </w:t>
      </w:r>
      <w:r>
        <w:t>podemos</w:t>
      </w:r>
      <w:r>
        <w:rPr>
          <w:spacing w:val="-3"/>
        </w:rPr>
        <w:t xml:space="preserve"> </w:t>
      </w:r>
      <w:r>
        <w:t>establecer</w:t>
      </w:r>
      <w:r>
        <w:rPr>
          <w:spacing w:val="-6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satisfacer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necesidades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niños actualmente inscritos en nuestro salón de clase o cuidado infantil en el hogar?</w:t>
      </w:r>
    </w:p>
    <w:p w14:paraId="77FC415F" w14:textId="77777777" w:rsidR="00FA2224" w:rsidRDefault="00000000">
      <w:pPr>
        <w:pStyle w:val="BodyText"/>
        <w:spacing w:before="240"/>
        <w:ind w:right="70"/>
      </w:pPr>
      <w:r>
        <w:rPr>
          <w:color w:val="000000"/>
          <w:shd w:val="clear" w:color="auto" w:fill="D9E1F3"/>
        </w:rPr>
        <w:t>[Introducir</w:t>
      </w:r>
      <w:r>
        <w:rPr>
          <w:color w:val="000000"/>
          <w:spacing w:val="-4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los</w:t>
      </w:r>
      <w:r>
        <w:rPr>
          <w:color w:val="000000"/>
          <w:spacing w:val="-3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objetivos</w:t>
      </w:r>
      <w:r>
        <w:rPr>
          <w:color w:val="000000"/>
          <w:spacing w:val="-5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para</w:t>
      </w:r>
      <w:r>
        <w:rPr>
          <w:color w:val="000000"/>
          <w:spacing w:val="-2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satisfacer</w:t>
      </w:r>
      <w:r>
        <w:rPr>
          <w:color w:val="000000"/>
          <w:spacing w:val="-4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las</w:t>
      </w:r>
      <w:r>
        <w:rPr>
          <w:color w:val="000000"/>
          <w:spacing w:val="-3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necesidades</w:t>
      </w:r>
      <w:r>
        <w:rPr>
          <w:color w:val="000000"/>
          <w:spacing w:val="-3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de</w:t>
      </w:r>
      <w:r>
        <w:rPr>
          <w:color w:val="000000"/>
          <w:spacing w:val="-2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los</w:t>
      </w:r>
      <w:r>
        <w:rPr>
          <w:color w:val="000000"/>
          <w:spacing w:val="-5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niños</w:t>
      </w:r>
      <w:r>
        <w:rPr>
          <w:color w:val="000000"/>
          <w:spacing w:val="-5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actualmente</w:t>
      </w:r>
      <w:r>
        <w:rPr>
          <w:color w:val="000000"/>
        </w:rPr>
        <w:t xml:space="preserve"> </w:t>
      </w:r>
      <w:r>
        <w:rPr>
          <w:color w:val="000000"/>
          <w:shd w:val="clear" w:color="auto" w:fill="D9E1F3"/>
        </w:rPr>
        <w:t>inscritos en nuestro salón de clase o cuidado infantil en el hogar</w:t>
      </w:r>
      <w:r>
        <w:rPr>
          <w:color w:val="000000"/>
        </w:rPr>
        <w:t>]</w:t>
      </w:r>
    </w:p>
    <w:p w14:paraId="2364CFAD" w14:textId="77777777" w:rsidR="00FA2224" w:rsidRDefault="00000000">
      <w:pPr>
        <w:pStyle w:val="Heading2"/>
        <w:spacing w:before="240"/>
        <w:ind w:right="70"/>
      </w:pPr>
      <w:bookmarkStart w:id="8" w:name="Fecha_prevista_de_finalización_y/o_imple"/>
      <w:bookmarkEnd w:id="8"/>
      <w:r>
        <w:t>Fecha</w:t>
      </w:r>
      <w:r>
        <w:rPr>
          <w:spacing w:val="-2"/>
        </w:rPr>
        <w:t xml:space="preserve"> </w:t>
      </w:r>
      <w:r>
        <w:t>prevista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finalización</w:t>
      </w:r>
      <w:r>
        <w:rPr>
          <w:spacing w:val="-3"/>
        </w:rPr>
        <w:t xml:space="preserve"> </w:t>
      </w:r>
      <w:r>
        <w:t>y/o</w:t>
      </w:r>
      <w:r>
        <w:rPr>
          <w:spacing w:val="-6"/>
        </w:rPr>
        <w:t xml:space="preserve"> </w:t>
      </w:r>
      <w:r>
        <w:t>implementación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curso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 xml:space="preserve">persona </w:t>
      </w:r>
      <w:r>
        <w:rPr>
          <w:spacing w:val="-2"/>
        </w:rPr>
        <w:t>responsable:</w:t>
      </w:r>
    </w:p>
    <w:p w14:paraId="6D7FE48E" w14:textId="77777777" w:rsidR="00FA2224" w:rsidRDefault="00000000">
      <w:pPr>
        <w:pStyle w:val="BodyText"/>
        <w:spacing w:before="240" w:line="448" w:lineRule="auto"/>
        <w:ind w:right="4373"/>
      </w:pPr>
      <w:r>
        <w:t>¿Cómo</w:t>
      </w:r>
      <w:r>
        <w:rPr>
          <w:spacing w:val="-11"/>
        </w:rPr>
        <w:t xml:space="preserve"> </w:t>
      </w:r>
      <w:r>
        <w:t>logramos</w:t>
      </w:r>
      <w:r>
        <w:rPr>
          <w:spacing w:val="-13"/>
        </w:rPr>
        <w:t xml:space="preserve"> </w:t>
      </w:r>
      <w:r>
        <w:t>nuestros</w:t>
      </w:r>
      <w:r>
        <w:rPr>
          <w:spacing w:val="-12"/>
        </w:rPr>
        <w:t xml:space="preserve"> </w:t>
      </w:r>
      <w:r>
        <w:t>objetivos? [</w:t>
      </w:r>
      <w:r>
        <w:rPr>
          <w:color w:val="000000"/>
          <w:shd w:val="clear" w:color="auto" w:fill="D9E1F3"/>
        </w:rPr>
        <w:t>Introducir los objetivos alcanzados</w:t>
      </w:r>
      <w:r>
        <w:rPr>
          <w:color w:val="000000"/>
        </w:rPr>
        <w:t>]</w:t>
      </w:r>
    </w:p>
    <w:p w14:paraId="5E700B14" w14:textId="77777777" w:rsidR="00FA2224" w:rsidRDefault="00000000">
      <w:pPr>
        <w:pStyle w:val="Heading2"/>
        <w:ind w:right="70"/>
      </w:pPr>
      <w:bookmarkStart w:id="9" w:name="Seguimiento_y_reflexión_(Cambios_realiza"/>
      <w:bookmarkEnd w:id="9"/>
      <w:r>
        <w:t>Seguimiento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reflexión</w:t>
      </w:r>
      <w:r>
        <w:rPr>
          <w:spacing w:val="-5"/>
        </w:rPr>
        <w:t xml:space="preserve"> </w:t>
      </w:r>
      <w:r>
        <w:t>(Cambios</w:t>
      </w:r>
      <w:r>
        <w:rPr>
          <w:spacing w:val="-4"/>
        </w:rPr>
        <w:t xml:space="preserve"> </w:t>
      </w:r>
      <w:r>
        <w:t>realizados,</w:t>
      </w:r>
      <w:r>
        <w:rPr>
          <w:spacing w:val="-4"/>
        </w:rPr>
        <w:t xml:space="preserve"> </w:t>
      </w:r>
      <w:r>
        <w:t>fecha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finalización,</w:t>
      </w:r>
      <w:r>
        <w:rPr>
          <w:spacing w:val="-4"/>
        </w:rPr>
        <w:t xml:space="preserve"> </w:t>
      </w:r>
      <w:r>
        <w:t xml:space="preserve">tiempo </w:t>
      </w:r>
      <w:r>
        <w:rPr>
          <w:spacing w:val="-2"/>
        </w:rPr>
        <w:t>prolongado)</w:t>
      </w:r>
    </w:p>
    <w:p w14:paraId="0B65E2E6" w14:textId="77777777" w:rsidR="00FA2224" w:rsidRDefault="00000000">
      <w:pPr>
        <w:pStyle w:val="BodyText"/>
        <w:spacing w:before="240"/>
      </w:pPr>
      <w:r>
        <w:t>[</w:t>
      </w:r>
      <w:r>
        <w:rPr>
          <w:color w:val="000000"/>
          <w:shd w:val="clear" w:color="auto" w:fill="D9E1F3"/>
        </w:rPr>
        <w:t>Introducir</w:t>
      </w:r>
      <w:r>
        <w:rPr>
          <w:color w:val="000000"/>
          <w:spacing w:val="-4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el</w:t>
      </w:r>
      <w:r>
        <w:rPr>
          <w:color w:val="000000"/>
          <w:spacing w:val="-2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seguimiento</w:t>
      </w:r>
      <w:r>
        <w:rPr>
          <w:color w:val="000000"/>
          <w:spacing w:val="-2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y</w:t>
      </w:r>
      <w:r>
        <w:rPr>
          <w:color w:val="000000"/>
          <w:spacing w:val="-2"/>
          <w:shd w:val="clear" w:color="auto" w:fill="D9E1F3"/>
        </w:rPr>
        <w:t xml:space="preserve"> </w:t>
      </w:r>
      <w:r>
        <w:rPr>
          <w:color w:val="000000"/>
          <w:shd w:val="clear" w:color="auto" w:fill="D9E1F3"/>
        </w:rPr>
        <w:t>la</w:t>
      </w:r>
      <w:r>
        <w:rPr>
          <w:color w:val="000000"/>
          <w:spacing w:val="-1"/>
          <w:shd w:val="clear" w:color="auto" w:fill="D9E1F3"/>
        </w:rPr>
        <w:t xml:space="preserve"> </w:t>
      </w:r>
      <w:r>
        <w:rPr>
          <w:color w:val="000000"/>
          <w:spacing w:val="-2"/>
          <w:shd w:val="clear" w:color="auto" w:fill="D9E1F3"/>
        </w:rPr>
        <w:t>reflexión</w:t>
      </w:r>
      <w:r>
        <w:rPr>
          <w:color w:val="000000"/>
          <w:spacing w:val="-2"/>
        </w:rPr>
        <w:t>]</w:t>
      </w:r>
    </w:p>
    <w:p w14:paraId="5EBE42DB" w14:textId="77777777" w:rsidR="00FA2224" w:rsidRDefault="00FA2224">
      <w:pPr>
        <w:pStyle w:val="BodyText"/>
        <w:sectPr w:rsidR="00FA2224">
          <w:pgSz w:w="12240" w:h="15840"/>
          <w:pgMar w:top="640" w:right="1440" w:bottom="280" w:left="1440" w:header="720" w:footer="720" w:gutter="0"/>
          <w:cols w:space="720"/>
        </w:sectPr>
      </w:pPr>
    </w:p>
    <w:p w14:paraId="4417B954" w14:textId="77777777" w:rsidR="00FA2224" w:rsidRDefault="00000000">
      <w:pPr>
        <w:tabs>
          <w:tab w:val="left" w:pos="8210"/>
        </w:tabs>
        <w:spacing w:before="80"/>
        <w:ind w:hanging="1"/>
      </w:pPr>
      <w:r>
        <w:lastRenderedPageBreak/>
        <w:t>Departamento de Educación de California</w:t>
      </w:r>
      <w:r>
        <w:tab/>
        <w:t>EESD</w:t>
      </w:r>
      <w:r>
        <w:rPr>
          <w:spacing w:val="-16"/>
        </w:rPr>
        <w:t xml:space="preserve"> </w:t>
      </w:r>
      <w:r>
        <w:t>3900 División de educación especial y apoyos</w:t>
      </w:r>
    </w:p>
    <w:p w14:paraId="5D2DA953" w14:textId="77777777" w:rsidR="00FA2224" w:rsidRDefault="00000000">
      <w:r>
        <w:t>Marzo</w:t>
      </w:r>
      <w:r>
        <w:rPr>
          <w:spacing w:val="-3"/>
        </w:rPr>
        <w:t xml:space="preserve"> </w:t>
      </w:r>
      <w:r>
        <w:rPr>
          <w:spacing w:val="-4"/>
        </w:rPr>
        <w:t>2017</w:t>
      </w:r>
    </w:p>
    <w:p w14:paraId="3BC5BEE0" w14:textId="77777777" w:rsidR="00FA2224" w:rsidRDefault="00FA2224">
      <w:pPr>
        <w:pStyle w:val="BodyText"/>
        <w:rPr>
          <w:sz w:val="22"/>
        </w:rPr>
      </w:pPr>
    </w:p>
    <w:p w14:paraId="2C387C88" w14:textId="77777777" w:rsidR="00FA2224" w:rsidRDefault="00FA2224">
      <w:pPr>
        <w:pStyle w:val="BodyText"/>
        <w:spacing w:before="45"/>
        <w:rPr>
          <w:sz w:val="22"/>
        </w:rPr>
      </w:pPr>
    </w:p>
    <w:p w14:paraId="0E0E2921" w14:textId="77777777" w:rsidR="00FA2224" w:rsidRDefault="00000000">
      <w:pPr>
        <w:pStyle w:val="Heading2"/>
        <w:spacing w:before="1"/>
        <w:ind w:left="237" w:right="70" w:firstLine="386"/>
      </w:pPr>
      <w:bookmarkStart w:id="10" w:name="Instrucciones_para_el_Resumen_de_Hallazg"/>
      <w:bookmarkEnd w:id="10"/>
      <w:r>
        <w:t>Instrucciones para el Resumen de Hallazgos del Perfil de Desarrollo de Resultados</w:t>
      </w:r>
      <w:r>
        <w:rPr>
          <w:spacing w:val="-2"/>
        </w:rPr>
        <w:t xml:space="preserve"> </w:t>
      </w:r>
      <w:r>
        <w:t>Deseados</w:t>
      </w:r>
      <w:r>
        <w:rPr>
          <w:spacing w:val="-2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nivel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aula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hogar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cuidado</w:t>
      </w:r>
      <w:r>
        <w:rPr>
          <w:spacing w:val="-6"/>
        </w:rPr>
        <w:t xml:space="preserve"> </w:t>
      </w:r>
      <w:r>
        <w:t>infantil</w:t>
      </w:r>
      <w:r>
        <w:rPr>
          <w:spacing w:val="-2"/>
        </w:rPr>
        <w:t xml:space="preserve"> </w:t>
      </w:r>
      <w:r>
        <w:t>familiar</w:t>
      </w:r>
    </w:p>
    <w:p w14:paraId="504C818C" w14:textId="77777777" w:rsidR="00FA2224" w:rsidRDefault="00FA2224">
      <w:pPr>
        <w:pStyle w:val="BodyText"/>
        <w:rPr>
          <w:b/>
        </w:rPr>
      </w:pPr>
    </w:p>
    <w:p w14:paraId="2212B84B" w14:textId="77777777" w:rsidR="00FA2224" w:rsidRDefault="00000000">
      <w:pPr>
        <w:pStyle w:val="BodyText"/>
      </w:pPr>
      <w:r>
        <w:t>Un</w:t>
      </w:r>
      <w:r>
        <w:rPr>
          <w:spacing w:val="-2"/>
        </w:rPr>
        <w:t xml:space="preserve"> </w:t>
      </w:r>
      <w:r>
        <w:t>paso</w:t>
      </w:r>
      <w:r>
        <w:rPr>
          <w:spacing w:val="-2"/>
        </w:rPr>
        <w:t xml:space="preserve"> </w:t>
      </w:r>
      <w:r>
        <w:t>fundamental</w:t>
      </w:r>
      <w:r>
        <w:rPr>
          <w:spacing w:val="-5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apoyar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aprendizaje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progreso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niño</w:t>
      </w:r>
      <w:r>
        <w:rPr>
          <w:spacing w:val="-4"/>
        </w:rPr>
        <w:t xml:space="preserve"> </w:t>
      </w:r>
      <w:r>
        <w:t>es que las maestras completen un Perfil de Desarrollo de Resultados Deseados (DRDP) para cada niño del aula o del hogar de cuidado infantil familiar. Los maestros deben considerar los perfiles de desarrollo individuales y el resumen de todos los perfiles de desarrollo del aula o el hogar como una guía para la planificación continua.</w:t>
      </w:r>
    </w:p>
    <w:p w14:paraId="4334E652" w14:textId="77777777" w:rsidR="00FA2224" w:rsidRDefault="00FA2224">
      <w:pPr>
        <w:pStyle w:val="BodyText"/>
      </w:pPr>
    </w:p>
    <w:p w14:paraId="5F749FCB" w14:textId="77777777" w:rsidR="00FA2224" w:rsidRDefault="00000000">
      <w:pPr>
        <w:pStyle w:val="BodyText"/>
      </w:pPr>
      <w:r>
        <w:t>Para ayudar a asegurar que la información del DRDP se vincule a la planificación continua del aula o grupo, se ha desarrollado el DRDP - Resumen de Hallazgos, formulario EESD 3900 como recurso. El Resumen de Hallazgos del DRDP es un formulario recomendado para ayudar a los maestros y proveedores en el proceso de planificación.</w:t>
      </w:r>
      <w:r>
        <w:rPr>
          <w:spacing w:val="-2"/>
        </w:rPr>
        <w:t xml:space="preserve"> </w:t>
      </w:r>
      <w:r>
        <w:t>Sin</w:t>
      </w:r>
      <w:r>
        <w:rPr>
          <w:spacing w:val="-2"/>
        </w:rPr>
        <w:t xml:space="preserve"> </w:t>
      </w:r>
      <w:r>
        <w:t>importar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recurso</w:t>
      </w:r>
      <w:r>
        <w:rPr>
          <w:spacing w:val="-2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utiliza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desarrolla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propio formulario, el proceso escrito debe completarse, y debe incluir toda la información que se detalla a continuación, para asegurar que los planes de actividades reflejen los resultados de la información de DRDP del aula o del hogar de cuidado familiar.</w:t>
      </w:r>
    </w:p>
    <w:p w14:paraId="18231DF1" w14:textId="77777777" w:rsidR="00FA2224" w:rsidRDefault="00FA2224">
      <w:pPr>
        <w:pStyle w:val="BodyText"/>
      </w:pPr>
    </w:p>
    <w:p w14:paraId="16406F4F" w14:textId="77777777" w:rsidR="00FA2224" w:rsidRDefault="00000000">
      <w:pPr>
        <w:pStyle w:val="BodyText"/>
        <w:ind w:right="47"/>
      </w:pPr>
      <w:r>
        <w:t>El formulario EESD 3900 incluye los hallazgos clave, los pasos a seguir, la fecha de finalización esperada y/o la implementación continua y personas responsables, y el seguimiento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reflexión.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primeras</w:t>
      </w:r>
      <w:r>
        <w:rPr>
          <w:spacing w:val="-5"/>
        </w:rPr>
        <w:t xml:space="preserve"> </w:t>
      </w:r>
      <w:r>
        <w:t>tres</w:t>
      </w:r>
      <w:r>
        <w:rPr>
          <w:spacing w:val="-3"/>
        </w:rPr>
        <w:t xml:space="preserve"> </w:t>
      </w:r>
      <w:r>
        <w:t>secciones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formulario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completan luego del primer período de evaluación de 60 días. La sección de seguimiento debe completarse de manera periódica, y las reflexiones se registran luego del período de seguimiento de evaluación de seis meses para documentar el progreso de los hallazgos clave.</w:t>
      </w:r>
    </w:p>
    <w:p w14:paraId="40FAEB7D" w14:textId="77777777" w:rsidR="00FA2224" w:rsidRDefault="00FA2224">
      <w:pPr>
        <w:pStyle w:val="BodyText"/>
      </w:pPr>
    </w:p>
    <w:p w14:paraId="7528E051" w14:textId="77777777" w:rsidR="00FA2224" w:rsidRDefault="00FA2224">
      <w:pPr>
        <w:pStyle w:val="BodyText"/>
      </w:pPr>
    </w:p>
    <w:p w14:paraId="3C326F53" w14:textId="77777777" w:rsidR="00FA2224" w:rsidRDefault="00000000">
      <w:pPr>
        <w:pStyle w:val="Heading2"/>
        <w:numPr>
          <w:ilvl w:val="0"/>
          <w:numId w:val="2"/>
        </w:numPr>
        <w:tabs>
          <w:tab w:val="left" w:pos="360"/>
        </w:tabs>
        <w:ind w:right="619"/>
      </w:pPr>
      <w:r>
        <w:t>Complete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información</w:t>
      </w:r>
      <w:r>
        <w:rPr>
          <w:spacing w:val="-4"/>
        </w:rPr>
        <w:t xml:space="preserve"> </w:t>
      </w:r>
      <w:r>
        <w:t>requerida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contratista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superior</w:t>
      </w:r>
      <w:r>
        <w:rPr>
          <w:spacing w:val="-4"/>
        </w:rPr>
        <w:t xml:space="preserve"> </w:t>
      </w:r>
      <w:r>
        <w:t>del formulario EESD 3900</w:t>
      </w:r>
    </w:p>
    <w:p w14:paraId="75E58C34" w14:textId="77777777" w:rsidR="00FA2224" w:rsidRDefault="00FA2224">
      <w:pPr>
        <w:pStyle w:val="BodyText"/>
        <w:spacing w:before="1"/>
        <w:rPr>
          <w:b/>
        </w:rPr>
      </w:pPr>
    </w:p>
    <w:p w14:paraId="0240AAEB" w14:textId="77777777" w:rsidR="00FA2224" w:rsidRDefault="00000000">
      <w:pPr>
        <w:pStyle w:val="ListParagraph"/>
        <w:numPr>
          <w:ilvl w:val="1"/>
          <w:numId w:val="2"/>
        </w:numPr>
        <w:tabs>
          <w:tab w:val="left" w:pos="719"/>
        </w:tabs>
        <w:ind w:left="719" w:hanging="359"/>
        <w:rPr>
          <w:rFonts w:ascii="Symbol" w:hAnsi="Symbol"/>
          <w:sz w:val="24"/>
        </w:rPr>
      </w:pPr>
      <w:r>
        <w:rPr>
          <w:sz w:val="24"/>
        </w:rPr>
        <w:t>Nombre</w:t>
      </w:r>
      <w:r>
        <w:rPr>
          <w:spacing w:val="-2"/>
          <w:sz w:val="24"/>
        </w:rPr>
        <w:t xml:space="preserve"> </w:t>
      </w:r>
      <w:r>
        <w:rPr>
          <w:sz w:val="24"/>
        </w:rPr>
        <w:t>legal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del </w:t>
      </w:r>
      <w:r>
        <w:rPr>
          <w:spacing w:val="-2"/>
          <w:sz w:val="24"/>
        </w:rPr>
        <w:t>contratante</w:t>
      </w:r>
    </w:p>
    <w:p w14:paraId="05E9AEF3" w14:textId="77777777" w:rsidR="00FA2224" w:rsidRPr="002C42A8" w:rsidRDefault="00000000">
      <w:pPr>
        <w:pStyle w:val="ListParagraph"/>
        <w:numPr>
          <w:ilvl w:val="1"/>
          <w:numId w:val="2"/>
        </w:numPr>
        <w:tabs>
          <w:tab w:val="left" w:pos="719"/>
        </w:tabs>
        <w:spacing w:before="275"/>
        <w:ind w:left="719" w:hanging="359"/>
        <w:rPr>
          <w:rFonts w:ascii="Symbol" w:hAnsi="Symbol"/>
          <w:sz w:val="24"/>
          <w:lang w:val="en-US"/>
        </w:rPr>
      </w:pPr>
      <w:r w:rsidRPr="002C42A8">
        <w:rPr>
          <w:sz w:val="24"/>
          <w:lang w:val="en-US"/>
        </w:rPr>
        <w:t>Tipo</w:t>
      </w:r>
      <w:r w:rsidRPr="002C42A8">
        <w:rPr>
          <w:spacing w:val="-4"/>
          <w:sz w:val="24"/>
          <w:lang w:val="en-US"/>
        </w:rPr>
        <w:t xml:space="preserve"> </w:t>
      </w:r>
      <w:r w:rsidRPr="002C42A8">
        <w:rPr>
          <w:sz w:val="24"/>
          <w:lang w:val="en-US"/>
        </w:rPr>
        <w:t>de</w:t>
      </w:r>
      <w:r w:rsidRPr="002C42A8">
        <w:rPr>
          <w:spacing w:val="-3"/>
          <w:sz w:val="24"/>
          <w:lang w:val="en-US"/>
        </w:rPr>
        <w:t xml:space="preserve"> </w:t>
      </w:r>
      <w:proofErr w:type="spellStart"/>
      <w:r w:rsidRPr="002C42A8">
        <w:rPr>
          <w:sz w:val="24"/>
          <w:lang w:val="en-US"/>
        </w:rPr>
        <w:t>contrato</w:t>
      </w:r>
      <w:proofErr w:type="spellEnd"/>
      <w:r w:rsidRPr="002C42A8">
        <w:rPr>
          <w:spacing w:val="-3"/>
          <w:sz w:val="24"/>
          <w:lang w:val="en-US"/>
        </w:rPr>
        <w:t xml:space="preserve"> </w:t>
      </w:r>
      <w:r w:rsidRPr="002C42A8">
        <w:rPr>
          <w:sz w:val="24"/>
          <w:lang w:val="en-US"/>
        </w:rPr>
        <w:t>y/o</w:t>
      </w:r>
      <w:r w:rsidRPr="002C42A8">
        <w:rPr>
          <w:spacing w:val="-1"/>
          <w:sz w:val="24"/>
          <w:lang w:val="en-US"/>
        </w:rPr>
        <w:t xml:space="preserve"> </w:t>
      </w:r>
      <w:r w:rsidRPr="002C42A8">
        <w:rPr>
          <w:sz w:val="24"/>
          <w:lang w:val="en-US"/>
        </w:rPr>
        <w:t>Family</w:t>
      </w:r>
      <w:r w:rsidRPr="002C42A8">
        <w:rPr>
          <w:spacing w:val="-2"/>
          <w:sz w:val="24"/>
          <w:lang w:val="en-US"/>
        </w:rPr>
        <w:t xml:space="preserve"> </w:t>
      </w:r>
      <w:r w:rsidRPr="002C42A8">
        <w:rPr>
          <w:sz w:val="24"/>
          <w:lang w:val="en-US"/>
        </w:rPr>
        <w:t>Child</w:t>
      </w:r>
      <w:r w:rsidRPr="002C42A8">
        <w:rPr>
          <w:spacing w:val="-1"/>
          <w:sz w:val="24"/>
          <w:lang w:val="en-US"/>
        </w:rPr>
        <w:t xml:space="preserve"> </w:t>
      </w:r>
      <w:r w:rsidRPr="002C42A8">
        <w:rPr>
          <w:sz w:val="24"/>
          <w:lang w:val="en-US"/>
        </w:rPr>
        <w:t>Care</w:t>
      </w:r>
      <w:r w:rsidRPr="002C42A8">
        <w:rPr>
          <w:spacing w:val="-3"/>
          <w:sz w:val="24"/>
          <w:lang w:val="en-US"/>
        </w:rPr>
        <w:t xml:space="preserve"> </w:t>
      </w:r>
      <w:r w:rsidRPr="002C42A8">
        <w:rPr>
          <w:sz w:val="24"/>
          <w:lang w:val="en-US"/>
        </w:rPr>
        <w:t>Home</w:t>
      </w:r>
      <w:r w:rsidRPr="002C42A8">
        <w:rPr>
          <w:spacing w:val="-1"/>
          <w:sz w:val="24"/>
          <w:lang w:val="en-US"/>
        </w:rPr>
        <w:t xml:space="preserve"> </w:t>
      </w:r>
      <w:r w:rsidRPr="002C42A8">
        <w:rPr>
          <w:sz w:val="24"/>
          <w:lang w:val="en-US"/>
        </w:rPr>
        <w:t>Education</w:t>
      </w:r>
      <w:r w:rsidRPr="002C42A8">
        <w:rPr>
          <w:spacing w:val="-1"/>
          <w:sz w:val="24"/>
          <w:lang w:val="en-US"/>
        </w:rPr>
        <w:t xml:space="preserve"> </w:t>
      </w:r>
      <w:r w:rsidRPr="002C42A8">
        <w:rPr>
          <w:spacing w:val="-2"/>
          <w:sz w:val="24"/>
          <w:lang w:val="en-US"/>
        </w:rPr>
        <w:t>Network</w:t>
      </w:r>
    </w:p>
    <w:p w14:paraId="70E94EE2" w14:textId="77777777" w:rsidR="00FA2224" w:rsidRDefault="00000000">
      <w:pPr>
        <w:pStyle w:val="ListParagraph"/>
        <w:numPr>
          <w:ilvl w:val="1"/>
          <w:numId w:val="2"/>
        </w:numPr>
        <w:tabs>
          <w:tab w:val="left" w:pos="719"/>
        </w:tabs>
        <w:spacing w:before="272"/>
        <w:ind w:left="719" w:hanging="359"/>
        <w:rPr>
          <w:rFonts w:ascii="Symbol" w:hAnsi="Symbol"/>
          <w:sz w:val="24"/>
        </w:rPr>
      </w:pPr>
      <w:r>
        <w:rPr>
          <w:sz w:val="24"/>
        </w:rPr>
        <w:t>Nivel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4"/>
          <w:sz w:val="24"/>
        </w:rPr>
        <w:t>edad</w:t>
      </w:r>
    </w:p>
    <w:p w14:paraId="4184242F" w14:textId="77777777" w:rsidR="00FA2224" w:rsidRDefault="00000000">
      <w:pPr>
        <w:pStyle w:val="ListParagraph"/>
        <w:numPr>
          <w:ilvl w:val="1"/>
          <w:numId w:val="2"/>
        </w:numPr>
        <w:tabs>
          <w:tab w:val="left" w:pos="720"/>
        </w:tabs>
        <w:spacing w:before="275" w:line="463" w:lineRule="auto"/>
        <w:ind w:right="15"/>
        <w:rPr>
          <w:rFonts w:ascii="Symbol" w:hAnsi="Symbol"/>
          <w:sz w:val="24"/>
        </w:rPr>
      </w:pPr>
      <w:r>
        <w:rPr>
          <w:sz w:val="24"/>
        </w:rPr>
        <w:t>Fecha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planificación.</w:t>
      </w:r>
      <w:r>
        <w:rPr>
          <w:spacing w:val="-5"/>
          <w:sz w:val="24"/>
        </w:rPr>
        <w:t xml:space="preserve"> </w:t>
      </w:r>
      <w:r>
        <w:rPr>
          <w:sz w:val="24"/>
        </w:rPr>
        <w:t>Esta</w:t>
      </w:r>
      <w:r>
        <w:rPr>
          <w:spacing w:val="-4"/>
          <w:sz w:val="24"/>
        </w:rPr>
        <w:t xml:space="preserve"> </w:t>
      </w:r>
      <w:r>
        <w:rPr>
          <w:sz w:val="24"/>
        </w:rPr>
        <w:t>es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fecha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completan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primeras</w:t>
      </w:r>
      <w:r>
        <w:rPr>
          <w:spacing w:val="-3"/>
          <w:sz w:val="24"/>
        </w:rPr>
        <w:t xml:space="preserve"> </w:t>
      </w:r>
      <w:r>
        <w:rPr>
          <w:sz w:val="24"/>
        </w:rPr>
        <w:t>tres secciones del formulario.</w:t>
      </w:r>
    </w:p>
    <w:p w14:paraId="056D05F4" w14:textId="77777777" w:rsidR="00FA2224" w:rsidRDefault="00000000">
      <w:pPr>
        <w:pStyle w:val="ListParagraph"/>
        <w:numPr>
          <w:ilvl w:val="1"/>
          <w:numId w:val="2"/>
        </w:numPr>
        <w:tabs>
          <w:tab w:val="left" w:pos="787"/>
        </w:tabs>
        <w:spacing w:before="21"/>
        <w:ind w:left="787" w:hanging="427"/>
        <w:rPr>
          <w:rFonts w:ascii="Symbol" w:hAnsi="Symbol"/>
          <w:sz w:val="24"/>
        </w:rPr>
      </w:pPr>
      <w:r>
        <w:rPr>
          <w:sz w:val="24"/>
        </w:rPr>
        <w:t>Nombre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cargo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planificador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principal</w:t>
      </w:r>
    </w:p>
    <w:p w14:paraId="428A242D" w14:textId="77777777" w:rsidR="00FA2224" w:rsidRDefault="00FA2224">
      <w:pPr>
        <w:pStyle w:val="ListParagraph"/>
        <w:rPr>
          <w:rFonts w:ascii="Symbol" w:hAnsi="Symbol"/>
          <w:sz w:val="24"/>
        </w:rPr>
        <w:sectPr w:rsidR="00FA2224">
          <w:pgSz w:w="12240" w:h="15840"/>
          <w:pgMar w:top="640" w:right="1440" w:bottom="280" w:left="1440" w:header="720" w:footer="720" w:gutter="0"/>
          <w:cols w:space="720"/>
        </w:sectPr>
      </w:pPr>
    </w:p>
    <w:p w14:paraId="489AB793" w14:textId="77777777" w:rsidR="00FA2224" w:rsidRDefault="00000000">
      <w:pPr>
        <w:tabs>
          <w:tab w:val="left" w:pos="8210"/>
        </w:tabs>
        <w:spacing w:before="80"/>
        <w:ind w:hanging="1"/>
      </w:pPr>
      <w:r>
        <w:lastRenderedPageBreak/>
        <w:t>Departamento de Educación de California</w:t>
      </w:r>
      <w:r>
        <w:tab/>
        <w:t>EESD</w:t>
      </w:r>
      <w:r>
        <w:rPr>
          <w:spacing w:val="-16"/>
        </w:rPr>
        <w:t xml:space="preserve"> </w:t>
      </w:r>
      <w:r>
        <w:t>3900 División de educación especial y apoyos</w:t>
      </w:r>
    </w:p>
    <w:p w14:paraId="72816B73" w14:textId="77777777" w:rsidR="00FA2224" w:rsidRDefault="00000000">
      <w:r>
        <w:t>Marzo</w:t>
      </w:r>
      <w:r>
        <w:rPr>
          <w:spacing w:val="-3"/>
        </w:rPr>
        <w:t xml:space="preserve"> </w:t>
      </w:r>
      <w:r>
        <w:rPr>
          <w:spacing w:val="-4"/>
        </w:rPr>
        <w:t>2017</w:t>
      </w:r>
    </w:p>
    <w:p w14:paraId="6A040DF1" w14:textId="77777777" w:rsidR="00FA2224" w:rsidRDefault="00FA2224">
      <w:pPr>
        <w:pStyle w:val="BodyText"/>
        <w:rPr>
          <w:sz w:val="22"/>
        </w:rPr>
      </w:pPr>
    </w:p>
    <w:p w14:paraId="3897B76F" w14:textId="77777777" w:rsidR="00FA2224" w:rsidRDefault="00FA2224">
      <w:pPr>
        <w:pStyle w:val="BodyText"/>
        <w:spacing w:before="46"/>
        <w:rPr>
          <w:sz w:val="22"/>
        </w:rPr>
      </w:pPr>
    </w:p>
    <w:p w14:paraId="2F64F1D8" w14:textId="77777777" w:rsidR="00FA2224" w:rsidRDefault="00000000">
      <w:pPr>
        <w:pStyle w:val="ListParagraph"/>
        <w:numPr>
          <w:ilvl w:val="1"/>
          <w:numId w:val="2"/>
        </w:numPr>
        <w:tabs>
          <w:tab w:val="left" w:pos="720"/>
        </w:tabs>
        <w:spacing w:line="463" w:lineRule="auto"/>
        <w:ind w:right="672"/>
        <w:rPr>
          <w:rFonts w:ascii="Symbol" w:hAnsi="Symbol"/>
          <w:sz w:val="24"/>
        </w:rPr>
      </w:pPr>
      <w:r>
        <w:rPr>
          <w:sz w:val="24"/>
        </w:rPr>
        <w:t>Fecha(s)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seguimiento.</w:t>
      </w:r>
      <w:r>
        <w:rPr>
          <w:spacing w:val="-3"/>
          <w:sz w:val="24"/>
        </w:rPr>
        <w:t xml:space="preserve"> </w:t>
      </w:r>
      <w:r>
        <w:rPr>
          <w:sz w:val="24"/>
        </w:rPr>
        <w:t>Estas</w:t>
      </w:r>
      <w:r>
        <w:rPr>
          <w:spacing w:val="-4"/>
          <w:sz w:val="24"/>
        </w:rPr>
        <w:t xml:space="preserve"> </w:t>
      </w:r>
      <w:r>
        <w:rPr>
          <w:sz w:val="24"/>
        </w:rPr>
        <w:t>fechas</w:t>
      </w:r>
      <w:r>
        <w:rPr>
          <w:spacing w:val="-6"/>
          <w:sz w:val="24"/>
        </w:rPr>
        <w:t xml:space="preserve"> </w:t>
      </w:r>
      <w:r>
        <w:rPr>
          <w:sz w:val="24"/>
        </w:rPr>
        <w:t>indican</w:t>
      </w:r>
      <w:r>
        <w:rPr>
          <w:spacing w:val="-3"/>
          <w:sz w:val="24"/>
        </w:rPr>
        <w:t xml:space="preserve"> </w:t>
      </w:r>
      <w:r>
        <w:rPr>
          <w:sz w:val="24"/>
        </w:rPr>
        <w:t>cuándo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han</w:t>
      </w:r>
      <w:r>
        <w:rPr>
          <w:spacing w:val="-5"/>
          <w:sz w:val="24"/>
        </w:rPr>
        <w:t xml:space="preserve"> </w:t>
      </w:r>
      <w:r>
        <w:rPr>
          <w:sz w:val="24"/>
        </w:rPr>
        <w:t>revisado</w:t>
      </w:r>
      <w:r>
        <w:rPr>
          <w:spacing w:val="-3"/>
          <w:sz w:val="24"/>
        </w:rPr>
        <w:t xml:space="preserve"> </w:t>
      </w:r>
      <w:r>
        <w:rPr>
          <w:sz w:val="24"/>
        </w:rPr>
        <w:t>los pasos de acción durante los siguientes seis meses.</w:t>
      </w:r>
    </w:p>
    <w:p w14:paraId="4E9EC11C" w14:textId="77777777" w:rsidR="00FA2224" w:rsidRDefault="00000000">
      <w:pPr>
        <w:pStyle w:val="ListParagraph"/>
        <w:numPr>
          <w:ilvl w:val="1"/>
          <w:numId w:val="2"/>
        </w:numPr>
        <w:tabs>
          <w:tab w:val="left" w:pos="720"/>
        </w:tabs>
        <w:spacing w:before="21" w:line="463" w:lineRule="auto"/>
        <w:ind w:right="419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fecha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4"/>
          <w:sz w:val="24"/>
        </w:rPr>
        <w:t xml:space="preserve"> </w:t>
      </w:r>
      <w:r>
        <w:rPr>
          <w:sz w:val="24"/>
        </w:rPr>
        <w:t>también</w:t>
      </w:r>
      <w:r>
        <w:rPr>
          <w:spacing w:val="-4"/>
          <w:sz w:val="24"/>
        </w:rPr>
        <w:t xml:space="preserve"> </w:t>
      </w:r>
      <w:r>
        <w:rPr>
          <w:sz w:val="24"/>
        </w:rPr>
        <w:t>indicará</w:t>
      </w:r>
      <w:r>
        <w:rPr>
          <w:spacing w:val="-4"/>
          <w:sz w:val="24"/>
        </w:rPr>
        <w:t xml:space="preserve"> </w:t>
      </w:r>
      <w:r>
        <w:rPr>
          <w:sz w:val="24"/>
        </w:rPr>
        <w:t>cuándo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registran</w:t>
      </w:r>
      <w:r>
        <w:rPr>
          <w:spacing w:val="-4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reflexiones (vea Seguimiento y Reflexión a continuación)</w:t>
      </w:r>
    </w:p>
    <w:p w14:paraId="3B63409D" w14:textId="77777777" w:rsidR="00FA2224" w:rsidRDefault="00FA2224">
      <w:pPr>
        <w:pStyle w:val="BodyText"/>
        <w:spacing w:before="20"/>
      </w:pPr>
    </w:p>
    <w:p w14:paraId="69B2A106" w14:textId="77777777" w:rsidR="00FA2224" w:rsidRDefault="00000000">
      <w:pPr>
        <w:pStyle w:val="Heading2"/>
        <w:numPr>
          <w:ilvl w:val="0"/>
          <w:numId w:val="2"/>
        </w:numPr>
        <w:tabs>
          <w:tab w:val="left" w:pos="359"/>
        </w:tabs>
        <w:ind w:left="359" w:hanging="359"/>
      </w:pPr>
      <w:r>
        <w:t>Ingresar</w:t>
      </w:r>
      <w:r>
        <w:rPr>
          <w:spacing w:val="-7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hallazgos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perfiles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desarrollo</w:t>
      </w:r>
    </w:p>
    <w:p w14:paraId="04D842CB" w14:textId="77777777" w:rsidR="00FA2224" w:rsidRDefault="00FA2224">
      <w:pPr>
        <w:pStyle w:val="BodyText"/>
        <w:rPr>
          <w:b/>
        </w:rPr>
      </w:pPr>
    </w:p>
    <w:p w14:paraId="77871087" w14:textId="77777777" w:rsidR="00FA2224" w:rsidRDefault="00000000">
      <w:pPr>
        <w:pStyle w:val="ListParagraph"/>
        <w:numPr>
          <w:ilvl w:val="1"/>
          <w:numId w:val="2"/>
        </w:numPr>
        <w:tabs>
          <w:tab w:val="left" w:pos="720"/>
        </w:tabs>
        <w:ind w:right="1084"/>
        <w:rPr>
          <w:rFonts w:ascii="Symbol" w:hAnsi="Symbol"/>
        </w:rPr>
      </w:pPr>
      <w:r>
        <w:rPr>
          <w:sz w:val="24"/>
        </w:rPr>
        <w:t>Resumir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revisar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5"/>
          <w:sz w:val="24"/>
        </w:rPr>
        <w:t xml:space="preserve"> </w:t>
      </w:r>
      <w:r>
        <w:rPr>
          <w:sz w:val="24"/>
        </w:rPr>
        <w:t>resultados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DRDP</w:t>
      </w:r>
      <w:r>
        <w:rPr>
          <w:spacing w:val="-2"/>
          <w:sz w:val="24"/>
        </w:rPr>
        <w:t xml:space="preserve"> </w:t>
      </w:r>
      <w:r>
        <w:rPr>
          <w:sz w:val="24"/>
        </w:rPr>
        <w:t>luego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primer</w:t>
      </w:r>
      <w:r>
        <w:rPr>
          <w:spacing w:val="-4"/>
          <w:sz w:val="24"/>
        </w:rPr>
        <w:t xml:space="preserve"> </w:t>
      </w:r>
      <w:r>
        <w:rPr>
          <w:sz w:val="24"/>
        </w:rPr>
        <w:t>período</w:t>
      </w:r>
      <w:r>
        <w:rPr>
          <w:spacing w:val="-4"/>
          <w:sz w:val="24"/>
        </w:rPr>
        <w:t xml:space="preserve"> </w:t>
      </w:r>
      <w:r>
        <w:rPr>
          <w:sz w:val="24"/>
        </w:rPr>
        <w:t>de evaluación de 60 días.</w:t>
      </w:r>
    </w:p>
    <w:p w14:paraId="13920062" w14:textId="77777777" w:rsidR="00FA2224" w:rsidRDefault="00FA2224">
      <w:pPr>
        <w:pStyle w:val="BodyText"/>
      </w:pPr>
    </w:p>
    <w:p w14:paraId="63257475" w14:textId="77777777" w:rsidR="00FA2224" w:rsidRDefault="00000000">
      <w:pPr>
        <w:pStyle w:val="ListParagraph"/>
        <w:numPr>
          <w:ilvl w:val="1"/>
          <w:numId w:val="2"/>
        </w:numPr>
        <w:tabs>
          <w:tab w:val="left" w:pos="720"/>
        </w:tabs>
        <w:ind w:right="178"/>
        <w:jc w:val="both"/>
        <w:rPr>
          <w:rFonts w:ascii="Symbol" w:hAnsi="Symbol"/>
        </w:rPr>
      </w:pPr>
      <w:r>
        <w:rPr>
          <w:sz w:val="24"/>
        </w:rPr>
        <w:t>Identificar tendencias o patrones en el desarrollo de los niños (hallazgos clave) en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nivel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área,</w:t>
      </w:r>
      <w:r>
        <w:rPr>
          <w:spacing w:val="-3"/>
          <w:sz w:val="24"/>
        </w:rPr>
        <w:t xml:space="preserve"> </w:t>
      </w:r>
      <w:r>
        <w:rPr>
          <w:sz w:val="24"/>
        </w:rPr>
        <w:t>basándose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-3"/>
          <w:sz w:val="24"/>
        </w:rPr>
        <w:t xml:space="preserve"> </w:t>
      </w:r>
      <w:r>
        <w:rPr>
          <w:sz w:val="24"/>
        </w:rPr>
        <w:t>individual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ha</w:t>
      </w:r>
      <w:r>
        <w:rPr>
          <w:spacing w:val="-3"/>
          <w:sz w:val="24"/>
        </w:rPr>
        <w:t xml:space="preserve"> </w:t>
      </w:r>
      <w:r>
        <w:rPr>
          <w:sz w:val="24"/>
        </w:rPr>
        <w:t>resumido para crear un resumen de información grupal.</w:t>
      </w:r>
    </w:p>
    <w:p w14:paraId="2EF1A9EF" w14:textId="77777777" w:rsidR="00FA2224" w:rsidRDefault="00FA2224">
      <w:pPr>
        <w:pStyle w:val="BodyText"/>
        <w:spacing w:before="274"/>
      </w:pPr>
    </w:p>
    <w:p w14:paraId="08111237" w14:textId="77777777" w:rsidR="00FA2224" w:rsidRDefault="00000000">
      <w:pPr>
        <w:pStyle w:val="Heading2"/>
        <w:numPr>
          <w:ilvl w:val="0"/>
          <w:numId w:val="2"/>
        </w:numPr>
        <w:tabs>
          <w:tab w:val="left" w:pos="359"/>
        </w:tabs>
        <w:ind w:left="359" w:hanging="359"/>
      </w:pPr>
      <w:r>
        <w:t>Ingresar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implementación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pasos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acción</w:t>
      </w:r>
    </w:p>
    <w:p w14:paraId="11F47A09" w14:textId="77777777" w:rsidR="00FA2224" w:rsidRDefault="00FA2224">
      <w:pPr>
        <w:pStyle w:val="BodyText"/>
        <w:rPr>
          <w:b/>
        </w:rPr>
      </w:pPr>
    </w:p>
    <w:p w14:paraId="6AFA6BA1" w14:textId="77777777" w:rsidR="00FA2224" w:rsidRDefault="00000000">
      <w:pPr>
        <w:pStyle w:val="ListParagraph"/>
        <w:numPr>
          <w:ilvl w:val="1"/>
          <w:numId w:val="2"/>
        </w:numPr>
        <w:tabs>
          <w:tab w:val="left" w:pos="720"/>
        </w:tabs>
        <w:spacing w:before="1"/>
        <w:ind w:right="416"/>
        <w:rPr>
          <w:rFonts w:ascii="Symbol" w:hAnsi="Symbol"/>
          <w:sz w:val="24"/>
        </w:rPr>
      </w:pPr>
      <w:r>
        <w:rPr>
          <w:sz w:val="24"/>
        </w:rPr>
        <w:t>Desarrollar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escribir</w:t>
      </w:r>
      <w:r>
        <w:rPr>
          <w:spacing w:val="-4"/>
          <w:sz w:val="24"/>
        </w:rPr>
        <w:t xml:space="preserve"> </w:t>
      </w:r>
      <w:r>
        <w:rPr>
          <w:sz w:val="24"/>
        </w:rPr>
        <w:t>pasos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acción</w:t>
      </w:r>
      <w:r>
        <w:rPr>
          <w:spacing w:val="-2"/>
          <w:sz w:val="24"/>
        </w:rPr>
        <w:t xml:space="preserve"> </w:t>
      </w:r>
      <w:r>
        <w:rPr>
          <w:sz w:val="24"/>
        </w:rPr>
        <w:t>alcanzables</w:t>
      </w:r>
      <w:r>
        <w:rPr>
          <w:spacing w:val="-5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mejorar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hallazgos </w:t>
      </w:r>
      <w:r>
        <w:rPr>
          <w:spacing w:val="-2"/>
          <w:sz w:val="24"/>
        </w:rPr>
        <w:t>clave.</w:t>
      </w:r>
    </w:p>
    <w:p w14:paraId="240000D1" w14:textId="77777777" w:rsidR="00FA2224" w:rsidRDefault="00000000">
      <w:pPr>
        <w:pStyle w:val="ListParagraph"/>
        <w:numPr>
          <w:ilvl w:val="1"/>
          <w:numId w:val="2"/>
        </w:numPr>
        <w:tabs>
          <w:tab w:val="left" w:pos="720"/>
        </w:tabs>
        <w:spacing w:before="274"/>
        <w:ind w:right="56"/>
        <w:jc w:val="both"/>
        <w:rPr>
          <w:rFonts w:ascii="Symbol" w:hAnsi="Symbol"/>
          <w:sz w:val="24"/>
        </w:rPr>
      </w:pP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pasos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acción</w:t>
      </w:r>
      <w:r>
        <w:rPr>
          <w:spacing w:val="-4"/>
          <w:sz w:val="24"/>
        </w:rPr>
        <w:t xml:space="preserve"> </w:t>
      </w:r>
      <w:r>
        <w:rPr>
          <w:sz w:val="24"/>
        </w:rPr>
        <w:t>deben</w:t>
      </w:r>
      <w:r>
        <w:rPr>
          <w:spacing w:val="-2"/>
          <w:sz w:val="24"/>
        </w:rPr>
        <w:t xml:space="preserve"> </w:t>
      </w:r>
      <w:r>
        <w:rPr>
          <w:sz w:val="24"/>
        </w:rPr>
        <w:t>incluir</w:t>
      </w:r>
      <w:r>
        <w:rPr>
          <w:spacing w:val="-4"/>
          <w:sz w:val="24"/>
        </w:rPr>
        <w:t xml:space="preserve"> </w:t>
      </w:r>
      <w:r>
        <w:rPr>
          <w:sz w:val="24"/>
        </w:rPr>
        <w:t>nuevos</w:t>
      </w:r>
      <w:r>
        <w:rPr>
          <w:spacing w:val="-5"/>
          <w:sz w:val="24"/>
        </w:rPr>
        <w:t xml:space="preserve"> </w:t>
      </w:r>
      <w:r>
        <w:rPr>
          <w:sz w:val="24"/>
        </w:rPr>
        <w:t>enfoques,</w:t>
      </w:r>
      <w:r>
        <w:rPr>
          <w:spacing w:val="-5"/>
          <w:sz w:val="24"/>
        </w:rPr>
        <w:t xml:space="preserve"> </w:t>
      </w:r>
      <w:r>
        <w:rPr>
          <w:sz w:val="24"/>
        </w:rPr>
        <w:t>modificaciones</w:t>
      </w:r>
      <w:r>
        <w:rPr>
          <w:spacing w:val="-5"/>
          <w:sz w:val="24"/>
        </w:rPr>
        <w:t xml:space="preserve"> </w:t>
      </w:r>
      <w:r>
        <w:rPr>
          <w:sz w:val="24"/>
        </w:rPr>
        <w:t>y/o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cambios </w:t>
      </w:r>
      <w:r>
        <w:rPr>
          <w:spacing w:val="-4"/>
          <w:sz w:val="24"/>
        </w:rPr>
        <w:t>en:</w:t>
      </w:r>
    </w:p>
    <w:p w14:paraId="2F2C192F" w14:textId="77777777" w:rsidR="00FA2224" w:rsidRDefault="00000000">
      <w:pPr>
        <w:pStyle w:val="ListParagraph"/>
        <w:numPr>
          <w:ilvl w:val="2"/>
          <w:numId w:val="2"/>
        </w:numPr>
        <w:tabs>
          <w:tab w:val="left" w:pos="1079"/>
        </w:tabs>
        <w:spacing w:before="275" w:line="287" w:lineRule="exact"/>
        <w:ind w:left="1079" w:hanging="359"/>
        <w:rPr>
          <w:sz w:val="24"/>
        </w:rPr>
      </w:pP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oportunidades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aprendizaje</w:t>
      </w:r>
      <w:r>
        <w:rPr>
          <w:spacing w:val="-4"/>
          <w:sz w:val="24"/>
        </w:rPr>
        <w:t xml:space="preserve"> </w:t>
      </w:r>
      <w:r>
        <w:rPr>
          <w:sz w:val="24"/>
        </w:rPr>
        <w:t>planeadas,</w:t>
      </w:r>
      <w:r>
        <w:rPr>
          <w:spacing w:val="-2"/>
          <w:sz w:val="24"/>
        </w:rPr>
        <w:t xml:space="preserve"> </w:t>
      </w:r>
      <w:r>
        <w:rPr>
          <w:sz w:val="24"/>
        </w:rPr>
        <w:t>adentro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aire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libre</w:t>
      </w:r>
    </w:p>
    <w:p w14:paraId="49CEEFF3" w14:textId="77777777" w:rsidR="00FA2224" w:rsidRDefault="00000000">
      <w:pPr>
        <w:pStyle w:val="ListParagraph"/>
        <w:numPr>
          <w:ilvl w:val="2"/>
          <w:numId w:val="2"/>
        </w:numPr>
        <w:tabs>
          <w:tab w:val="left" w:pos="1080"/>
        </w:tabs>
        <w:spacing w:before="3" w:line="223" w:lineRule="auto"/>
        <w:ind w:right="589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interacciones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estrategias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apoyar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desarrollo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hallazgos </w:t>
      </w:r>
      <w:r>
        <w:rPr>
          <w:spacing w:val="-2"/>
          <w:sz w:val="24"/>
        </w:rPr>
        <w:t>clave</w:t>
      </w:r>
    </w:p>
    <w:p w14:paraId="22D808E2" w14:textId="77777777" w:rsidR="00FA2224" w:rsidRDefault="00000000">
      <w:pPr>
        <w:pStyle w:val="ListParagraph"/>
        <w:numPr>
          <w:ilvl w:val="2"/>
          <w:numId w:val="2"/>
        </w:numPr>
        <w:tabs>
          <w:tab w:val="left" w:pos="1079"/>
        </w:tabs>
        <w:spacing w:before="3" w:line="287" w:lineRule="exact"/>
        <w:ind w:left="1079" w:hanging="359"/>
        <w:rPr>
          <w:sz w:val="24"/>
        </w:rPr>
      </w:pP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entorno y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materiales</w:t>
      </w:r>
    </w:p>
    <w:p w14:paraId="54D98424" w14:textId="77777777" w:rsidR="00FA2224" w:rsidRDefault="00000000">
      <w:pPr>
        <w:pStyle w:val="ListParagraph"/>
        <w:numPr>
          <w:ilvl w:val="2"/>
          <w:numId w:val="2"/>
        </w:numPr>
        <w:tabs>
          <w:tab w:val="left" w:pos="1080"/>
        </w:tabs>
        <w:spacing w:before="4" w:line="223" w:lineRule="auto"/>
        <w:ind w:right="58"/>
        <w:rPr>
          <w:sz w:val="24"/>
        </w:rPr>
      </w:pP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estrategias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ayuden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familias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participar,</w:t>
      </w:r>
      <w:r>
        <w:rPr>
          <w:spacing w:val="-2"/>
          <w:sz w:val="24"/>
        </w:rPr>
        <w:t xml:space="preserve"> </w:t>
      </w:r>
      <w:r>
        <w:rPr>
          <w:sz w:val="24"/>
        </w:rPr>
        <w:t>apoyando</w:t>
      </w:r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desarrollo de sus hijos</w:t>
      </w:r>
    </w:p>
    <w:p w14:paraId="37AF4234" w14:textId="77777777" w:rsidR="00FA2224" w:rsidRDefault="00FA2224">
      <w:pPr>
        <w:pStyle w:val="BodyText"/>
        <w:spacing w:before="4"/>
      </w:pPr>
    </w:p>
    <w:p w14:paraId="598B98A9" w14:textId="77777777" w:rsidR="00FA2224" w:rsidRDefault="00000000">
      <w:pPr>
        <w:pStyle w:val="ListParagraph"/>
        <w:numPr>
          <w:ilvl w:val="1"/>
          <w:numId w:val="2"/>
        </w:numPr>
        <w:tabs>
          <w:tab w:val="left" w:pos="720"/>
        </w:tabs>
        <w:ind w:right="17"/>
        <w:jc w:val="both"/>
        <w:rPr>
          <w:rFonts w:ascii="Symbol" w:hAnsi="Symbol"/>
          <w:sz w:val="24"/>
        </w:rPr>
      </w:pP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siguientes</w:t>
      </w:r>
      <w:r>
        <w:rPr>
          <w:spacing w:val="-3"/>
          <w:sz w:val="24"/>
        </w:rPr>
        <w:t xml:space="preserve"> </w:t>
      </w:r>
      <w:r>
        <w:rPr>
          <w:sz w:val="24"/>
        </w:rPr>
        <w:t>son</w:t>
      </w:r>
      <w:r>
        <w:rPr>
          <w:spacing w:val="-2"/>
          <w:sz w:val="24"/>
        </w:rPr>
        <w:t xml:space="preserve"> </w:t>
      </w:r>
      <w:r>
        <w:rPr>
          <w:sz w:val="24"/>
        </w:rPr>
        <w:t>recursos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maestros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proveedores</w:t>
      </w:r>
      <w:r>
        <w:rPr>
          <w:spacing w:val="-5"/>
          <w:sz w:val="24"/>
        </w:rPr>
        <w:t xml:space="preserve"> </w:t>
      </w:r>
      <w:r>
        <w:rPr>
          <w:sz w:val="24"/>
        </w:rPr>
        <w:t>para</w:t>
      </w:r>
      <w:r>
        <w:rPr>
          <w:spacing w:val="-5"/>
          <w:sz w:val="24"/>
        </w:rPr>
        <w:t xml:space="preserve"> </w:t>
      </w:r>
      <w:r>
        <w:rPr>
          <w:sz w:val="24"/>
        </w:rPr>
        <w:t>desarrollar</w:t>
      </w:r>
      <w:r>
        <w:rPr>
          <w:spacing w:val="-4"/>
          <w:sz w:val="24"/>
        </w:rPr>
        <w:t xml:space="preserve"> </w:t>
      </w:r>
      <w:r>
        <w:rPr>
          <w:sz w:val="24"/>
        </w:rPr>
        <w:t>pasos de acción:</w:t>
      </w:r>
    </w:p>
    <w:p w14:paraId="5B6C6814" w14:textId="77777777" w:rsidR="00FA2224" w:rsidRDefault="00000000">
      <w:pPr>
        <w:pStyle w:val="ListParagraph"/>
        <w:numPr>
          <w:ilvl w:val="2"/>
          <w:numId w:val="2"/>
        </w:numPr>
        <w:tabs>
          <w:tab w:val="left" w:pos="1079"/>
        </w:tabs>
        <w:spacing w:before="274" w:line="287" w:lineRule="exact"/>
        <w:ind w:left="1079" w:hanging="359"/>
        <w:rPr>
          <w:i/>
          <w:sz w:val="24"/>
        </w:rPr>
      </w:pPr>
      <w:r>
        <w:rPr>
          <w:i/>
          <w:sz w:val="24"/>
        </w:rPr>
        <w:t>Marco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currículo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infantil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California</w:t>
      </w:r>
    </w:p>
    <w:p w14:paraId="68E1BB8D" w14:textId="77777777" w:rsidR="00FA2224" w:rsidRDefault="00000000">
      <w:pPr>
        <w:pStyle w:val="BodyText"/>
        <w:spacing w:line="265" w:lineRule="exact"/>
        <w:ind w:left="1080"/>
      </w:pPr>
      <w:hyperlink r:id="rId7">
        <w:r>
          <w:rPr>
            <w:color w:val="0000FF"/>
            <w:spacing w:val="-2"/>
            <w:u w:val="single" w:color="0000FF"/>
          </w:rPr>
          <w:t>http://www.cde.ca.gov/sp/cd/re/documents/itcurriculumframework.pdf</w:t>
        </w:r>
      </w:hyperlink>
    </w:p>
    <w:p w14:paraId="36E50CD4" w14:textId="77777777" w:rsidR="00FA2224" w:rsidRDefault="00000000">
      <w:pPr>
        <w:pStyle w:val="ListParagraph"/>
        <w:numPr>
          <w:ilvl w:val="2"/>
          <w:numId w:val="2"/>
        </w:numPr>
        <w:tabs>
          <w:tab w:val="left" w:pos="1079"/>
        </w:tabs>
        <w:spacing w:before="274" w:line="287" w:lineRule="exact"/>
        <w:ind w:left="1079" w:hanging="359"/>
        <w:rPr>
          <w:i/>
          <w:sz w:val="24"/>
        </w:rPr>
      </w:pPr>
      <w:r>
        <w:rPr>
          <w:i/>
          <w:sz w:val="24"/>
        </w:rPr>
        <w:t>Marco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currículo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preescolar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California,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volúmenes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1-</w:t>
      </w:r>
      <w:r>
        <w:rPr>
          <w:i/>
          <w:spacing w:val="-10"/>
          <w:sz w:val="24"/>
        </w:rPr>
        <w:t>2</w:t>
      </w:r>
    </w:p>
    <w:p w14:paraId="0C29FD7B" w14:textId="77777777" w:rsidR="00FA2224" w:rsidRDefault="00000000">
      <w:pPr>
        <w:pStyle w:val="BodyText"/>
        <w:spacing w:line="265" w:lineRule="exact"/>
        <w:ind w:left="1080"/>
      </w:pPr>
      <w:hyperlink r:id="rId8">
        <w:r>
          <w:rPr>
            <w:color w:val="0000FF"/>
            <w:spacing w:val="-2"/>
            <w:u w:val="single" w:color="0000FF"/>
          </w:rPr>
          <w:t>http://www.cde.ca.gov/sp/cd/re/psframework.asp</w:t>
        </w:r>
      </w:hyperlink>
    </w:p>
    <w:p w14:paraId="41EE10B4" w14:textId="77777777" w:rsidR="00FA2224" w:rsidRDefault="00FA2224">
      <w:pPr>
        <w:pStyle w:val="BodyText"/>
        <w:spacing w:line="265" w:lineRule="exact"/>
        <w:sectPr w:rsidR="00FA2224">
          <w:pgSz w:w="12240" w:h="15840"/>
          <w:pgMar w:top="640" w:right="1440" w:bottom="280" w:left="1440" w:header="720" w:footer="720" w:gutter="0"/>
          <w:cols w:space="720"/>
        </w:sectPr>
      </w:pPr>
    </w:p>
    <w:p w14:paraId="6503ABFF" w14:textId="77777777" w:rsidR="00FA2224" w:rsidRDefault="00000000">
      <w:pPr>
        <w:tabs>
          <w:tab w:val="left" w:pos="8210"/>
        </w:tabs>
        <w:spacing w:before="80"/>
        <w:ind w:hanging="1"/>
      </w:pPr>
      <w:r>
        <w:lastRenderedPageBreak/>
        <w:t>Departamento de Educación de California</w:t>
      </w:r>
      <w:r>
        <w:tab/>
        <w:t>EESD</w:t>
      </w:r>
      <w:r>
        <w:rPr>
          <w:spacing w:val="-16"/>
        </w:rPr>
        <w:t xml:space="preserve"> </w:t>
      </w:r>
      <w:r>
        <w:t>3900 División de educación especial y apoyos</w:t>
      </w:r>
    </w:p>
    <w:p w14:paraId="58EA30F9" w14:textId="77777777" w:rsidR="00FA2224" w:rsidRDefault="00000000">
      <w:pPr>
        <w:ind w:left="-1"/>
      </w:pPr>
      <w:r>
        <w:t>Marzo</w:t>
      </w:r>
      <w:r>
        <w:rPr>
          <w:spacing w:val="-3"/>
        </w:rPr>
        <w:t xml:space="preserve"> </w:t>
      </w:r>
      <w:r>
        <w:rPr>
          <w:spacing w:val="-4"/>
        </w:rPr>
        <w:t>2017</w:t>
      </w:r>
    </w:p>
    <w:p w14:paraId="2B65AA68" w14:textId="77777777" w:rsidR="00FA2224" w:rsidRDefault="00FA2224">
      <w:pPr>
        <w:pStyle w:val="BodyText"/>
        <w:rPr>
          <w:sz w:val="22"/>
        </w:rPr>
      </w:pPr>
    </w:p>
    <w:p w14:paraId="76472B79" w14:textId="77777777" w:rsidR="00FA2224" w:rsidRDefault="00FA2224">
      <w:pPr>
        <w:pStyle w:val="BodyText"/>
        <w:spacing w:before="54"/>
        <w:rPr>
          <w:sz w:val="22"/>
        </w:rPr>
      </w:pPr>
    </w:p>
    <w:p w14:paraId="235BBD0A" w14:textId="77777777" w:rsidR="00FA2224" w:rsidRDefault="00000000">
      <w:pPr>
        <w:pStyle w:val="ListParagraph"/>
        <w:numPr>
          <w:ilvl w:val="2"/>
          <w:numId w:val="2"/>
        </w:numPr>
        <w:tabs>
          <w:tab w:val="left" w:pos="1080"/>
        </w:tabs>
        <w:spacing w:line="230" w:lineRule="auto"/>
        <w:ind w:right="1097"/>
        <w:rPr>
          <w:sz w:val="24"/>
        </w:rPr>
      </w:pPr>
      <w:proofErr w:type="spellStart"/>
      <w:r>
        <w:rPr>
          <w:i/>
          <w:sz w:val="24"/>
        </w:rPr>
        <w:t>Guidelines</w:t>
      </w:r>
      <w:proofErr w:type="spellEnd"/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for</w:t>
      </w:r>
      <w:proofErr w:type="spellEnd"/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Early</w:t>
      </w:r>
      <w:r>
        <w:rPr>
          <w:i/>
          <w:spacing w:val="-4"/>
          <w:sz w:val="24"/>
        </w:rPr>
        <w:t xml:space="preserve"> </w:t>
      </w:r>
      <w:proofErr w:type="spellStart"/>
      <w:r>
        <w:rPr>
          <w:i/>
          <w:sz w:val="24"/>
        </w:rPr>
        <w:t>Learning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Child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Home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Settings</w:t>
      </w:r>
      <w:proofErr w:type="spellEnd"/>
      <w:r>
        <w:rPr>
          <w:i/>
          <w:spacing w:val="-6"/>
          <w:sz w:val="24"/>
        </w:rPr>
        <w:t xml:space="preserve"> </w:t>
      </w:r>
      <w:r>
        <w:rPr>
          <w:i/>
          <w:color w:val="535353"/>
          <w:sz w:val="24"/>
        </w:rPr>
        <w:t>[</w:t>
      </w:r>
      <w:r>
        <w:rPr>
          <w:i/>
          <w:sz w:val="24"/>
        </w:rPr>
        <w:t>Guía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 aprendizaje para el cuidado del niño en el hogar</w:t>
      </w:r>
      <w:r>
        <w:rPr>
          <w:i/>
          <w:color w:val="535353"/>
          <w:sz w:val="24"/>
        </w:rPr>
        <w:t xml:space="preserve">] </w:t>
      </w:r>
      <w:hyperlink r:id="rId9">
        <w:r>
          <w:rPr>
            <w:color w:val="0000FF"/>
            <w:spacing w:val="-2"/>
            <w:sz w:val="24"/>
            <w:u w:val="single" w:color="0000FF"/>
          </w:rPr>
          <w:t>http://www.cde.ca.gov/sp/cd/re/documents/elguidelineshome.pdf</w:t>
        </w:r>
      </w:hyperlink>
    </w:p>
    <w:p w14:paraId="116FFAAF" w14:textId="77777777" w:rsidR="00FA2224" w:rsidRDefault="00FA2224">
      <w:pPr>
        <w:pStyle w:val="BodyText"/>
      </w:pPr>
    </w:p>
    <w:p w14:paraId="0FF0BB15" w14:textId="77777777" w:rsidR="00FA2224" w:rsidRDefault="00FA2224">
      <w:pPr>
        <w:pStyle w:val="BodyText"/>
        <w:spacing w:before="4"/>
      </w:pPr>
    </w:p>
    <w:p w14:paraId="2145CE40" w14:textId="77777777" w:rsidR="00FA2224" w:rsidRDefault="00000000">
      <w:pPr>
        <w:pStyle w:val="Heading2"/>
        <w:numPr>
          <w:ilvl w:val="0"/>
          <w:numId w:val="2"/>
        </w:numPr>
        <w:tabs>
          <w:tab w:val="left" w:pos="360"/>
        </w:tabs>
        <w:ind w:right="608"/>
      </w:pPr>
      <w:r>
        <w:t>Ingresar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fecha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finalización</w:t>
      </w:r>
      <w:r>
        <w:rPr>
          <w:spacing w:val="-4"/>
        </w:rPr>
        <w:t xml:space="preserve"> </w:t>
      </w:r>
      <w:r>
        <w:t>esperable</w:t>
      </w:r>
      <w:r>
        <w:rPr>
          <w:spacing w:val="-6"/>
        </w:rPr>
        <w:t xml:space="preserve"> </w:t>
      </w:r>
      <w:r>
        <w:t>y/o</w:t>
      </w:r>
      <w:r>
        <w:rPr>
          <w:spacing w:val="-4"/>
        </w:rPr>
        <w:t xml:space="preserve"> </w:t>
      </w:r>
      <w:r>
        <w:t>implementación</w:t>
      </w:r>
      <w:r>
        <w:rPr>
          <w:spacing w:val="-7"/>
        </w:rPr>
        <w:t xml:space="preserve"> </w:t>
      </w:r>
      <w:r>
        <w:t>continua</w:t>
      </w:r>
      <w:r>
        <w:rPr>
          <w:spacing w:val="-3"/>
        </w:rPr>
        <w:t xml:space="preserve"> </w:t>
      </w:r>
      <w:r>
        <w:t>y personas responsables</w:t>
      </w:r>
    </w:p>
    <w:p w14:paraId="0E063AE1" w14:textId="77777777" w:rsidR="00FA2224" w:rsidRDefault="00FA2224">
      <w:pPr>
        <w:pStyle w:val="BodyText"/>
        <w:rPr>
          <w:b/>
        </w:rPr>
      </w:pPr>
    </w:p>
    <w:p w14:paraId="200D841C" w14:textId="77777777" w:rsidR="00FA2224" w:rsidRDefault="00000000">
      <w:pPr>
        <w:pStyle w:val="ListParagraph"/>
        <w:numPr>
          <w:ilvl w:val="1"/>
          <w:numId w:val="2"/>
        </w:numPr>
        <w:tabs>
          <w:tab w:val="left" w:pos="719"/>
        </w:tabs>
        <w:ind w:left="719" w:hanging="359"/>
        <w:rPr>
          <w:rFonts w:ascii="Symbol" w:hAnsi="Symbol"/>
          <w:sz w:val="24"/>
        </w:rPr>
      </w:pPr>
      <w:r>
        <w:rPr>
          <w:sz w:val="24"/>
        </w:rPr>
        <w:t>Ingresar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fecha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completarán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pasos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-2"/>
          <w:sz w:val="24"/>
        </w:rPr>
        <w:t>seguir.</w:t>
      </w:r>
    </w:p>
    <w:p w14:paraId="4191ECC1" w14:textId="77777777" w:rsidR="00FA2224" w:rsidRDefault="00FA2224">
      <w:pPr>
        <w:pStyle w:val="BodyText"/>
        <w:spacing w:before="13"/>
      </w:pPr>
    </w:p>
    <w:p w14:paraId="16348600" w14:textId="77777777" w:rsidR="00FA2224" w:rsidRDefault="00000000">
      <w:pPr>
        <w:pStyle w:val="ListParagraph"/>
        <w:numPr>
          <w:ilvl w:val="2"/>
          <w:numId w:val="2"/>
        </w:numPr>
        <w:tabs>
          <w:tab w:val="left" w:pos="1080"/>
        </w:tabs>
        <w:spacing w:line="223" w:lineRule="auto"/>
        <w:ind w:right="538"/>
        <w:rPr>
          <w:sz w:val="24"/>
        </w:rPr>
      </w:pPr>
      <w:r>
        <w:rPr>
          <w:sz w:val="24"/>
        </w:rPr>
        <w:t>Ingresar</w:t>
      </w:r>
      <w:r>
        <w:rPr>
          <w:spacing w:val="-5"/>
          <w:sz w:val="24"/>
        </w:rPr>
        <w:t xml:space="preserve"> </w:t>
      </w:r>
      <w:r>
        <w:rPr>
          <w:sz w:val="24"/>
        </w:rPr>
        <w:t>“continuo”</w:t>
      </w:r>
      <w:r>
        <w:rPr>
          <w:spacing w:val="-5"/>
          <w:sz w:val="24"/>
        </w:rPr>
        <w:t xml:space="preserve"> </w:t>
      </w:r>
      <w:r>
        <w:rPr>
          <w:sz w:val="24"/>
        </w:rPr>
        <w:t>cuando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implementación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paso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seguir</w:t>
      </w:r>
      <w:r>
        <w:rPr>
          <w:spacing w:val="-5"/>
          <w:sz w:val="24"/>
        </w:rPr>
        <w:t xml:space="preserve"> </w:t>
      </w:r>
      <w:r>
        <w:rPr>
          <w:sz w:val="24"/>
        </w:rPr>
        <w:t>continúe durante todo el año.</w:t>
      </w:r>
    </w:p>
    <w:p w14:paraId="78057853" w14:textId="77777777" w:rsidR="00FA2224" w:rsidRDefault="00000000">
      <w:pPr>
        <w:pStyle w:val="ListParagraph"/>
        <w:numPr>
          <w:ilvl w:val="1"/>
          <w:numId w:val="2"/>
        </w:numPr>
        <w:tabs>
          <w:tab w:val="left" w:pos="719"/>
          <w:tab w:val="left" w:pos="1080"/>
        </w:tabs>
        <w:spacing w:before="4"/>
        <w:ind w:left="1080" w:right="684" w:hanging="720"/>
        <w:rPr>
          <w:rFonts w:ascii="Symbol" w:hAnsi="Symbol"/>
          <w:sz w:val="24"/>
        </w:rPr>
      </w:pPr>
      <w:r>
        <w:rPr>
          <w:sz w:val="24"/>
        </w:rPr>
        <w:t>Identificar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la(s)</w:t>
      </w:r>
      <w:r>
        <w:rPr>
          <w:spacing w:val="-4"/>
          <w:sz w:val="24"/>
        </w:rPr>
        <w:t xml:space="preserve"> </w:t>
      </w:r>
      <w:r>
        <w:rPr>
          <w:sz w:val="24"/>
        </w:rPr>
        <w:t>persona(s)</w:t>
      </w:r>
      <w:r>
        <w:rPr>
          <w:spacing w:val="-4"/>
          <w:sz w:val="24"/>
        </w:rPr>
        <w:t xml:space="preserve"> </w:t>
      </w:r>
      <w:r>
        <w:rPr>
          <w:sz w:val="24"/>
        </w:rPr>
        <w:t>clave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serán</w:t>
      </w:r>
      <w:r>
        <w:rPr>
          <w:spacing w:val="-4"/>
          <w:sz w:val="24"/>
        </w:rPr>
        <w:t xml:space="preserve"> </w:t>
      </w:r>
      <w:r>
        <w:rPr>
          <w:sz w:val="24"/>
        </w:rPr>
        <w:t>responsables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cada</w:t>
      </w:r>
      <w:r>
        <w:rPr>
          <w:spacing w:val="-4"/>
          <w:sz w:val="24"/>
        </w:rPr>
        <w:t xml:space="preserve"> </w:t>
      </w:r>
      <w:r>
        <w:rPr>
          <w:sz w:val="24"/>
        </w:rPr>
        <w:t>paso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-2"/>
          <w:sz w:val="24"/>
        </w:rPr>
        <w:t>seguir</w:t>
      </w:r>
    </w:p>
    <w:p w14:paraId="04E60F8D" w14:textId="77777777" w:rsidR="00FA2224" w:rsidRDefault="00FA2224">
      <w:pPr>
        <w:pStyle w:val="BodyText"/>
        <w:spacing w:before="274"/>
      </w:pPr>
    </w:p>
    <w:p w14:paraId="08EF5065" w14:textId="77777777" w:rsidR="00FA2224" w:rsidRDefault="00000000">
      <w:pPr>
        <w:pStyle w:val="Heading2"/>
        <w:numPr>
          <w:ilvl w:val="0"/>
          <w:numId w:val="2"/>
        </w:numPr>
        <w:tabs>
          <w:tab w:val="left" w:pos="358"/>
        </w:tabs>
        <w:ind w:left="358" w:hanging="359"/>
      </w:pPr>
      <w:r>
        <w:t>Ingresar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seguimiento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2"/>
        </w:rPr>
        <w:t>reflexión</w:t>
      </w:r>
    </w:p>
    <w:p w14:paraId="5FEBE0B2" w14:textId="77777777" w:rsidR="00FA2224" w:rsidRDefault="00000000">
      <w:pPr>
        <w:pStyle w:val="ListParagraph"/>
        <w:numPr>
          <w:ilvl w:val="1"/>
          <w:numId w:val="2"/>
        </w:numPr>
        <w:tabs>
          <w:tab w:val="left" w:pos="720"/>
        </w:tabs>
        <w:spacing w:before="274"/>
        <w:ind w:right="540"/>
        <w:rPr>
          <w:rFonts w:ascii="Symbol" w:hAnsi="Symbol"/>
          <w:sz w:val="24"/>
        </w:rPr>
      </w:pPr>
      <w:r>
        <w:rPr>
          <w:sz w:val="24"/>
        </w:rPr>
        <w:t>Revisar</w:t>
      </w:r>
      <w:r>
        <w:rPr>
          <w:spacing w:val="-5"/>
          <w:sz w:val="24"/>
        </w:rPr>
        <w:t xml:space="preserve"> </w:t>
      </w:r>
      <w:r>
        <w:rPr>
          <w:sz w:val="24"/>
        </w:rPr>
        <w:t>periódicamente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estado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todos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pasos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seguir,</w:t>
      </w:r>
      <w:r>
        <w:rPr>
          <w:spacing w:val="-3"/>
          <w:sz w:val="24"/>
        </w:rPr>
        <w:t xml:space="preserve"> </w:t>
      </w:r>
      <w:r>
        <w:rPr>
          <w:sz w:val="24"/>
        </w:rPr>
        <w:t>las</w:t>
      </w:r>
      <w:r>
        <w:rPr>
          <w:spacing w:val="-6"/>
          <w:sz w:val="24"/>
        </w:rPr>
        <w:t xml:space="preserve"> </w:t>
      </w:r>
      <w:r>
        <w:rPr>
          <w:sz w:val="24"/>
        </w:rPr>
        <w:t>fechas</w:t>
      </w:r>
      <w:r>
        <w:rPr>
          <w:spacing w:val="-4"/>
          <w:sz w:val="24"/>
        </w:rPr>
        <w:t xml:space="preserve"> </w:t>
      </w:r>
      <w:r>
        <w:rPr>
          <w:sz w:val="24"/>
        </w:rPr>
        <w:t>de finalización, las personas responsables y el seguimiento</w:t>
      </w:r>
    </w:p>
    <w:p w14:paraId="7717FABB" w14:textId="77777777" w:rsidR="00FA2224" w:rsidRDefault="00000000">
      <w:pPr>
        <w:pStyle w:val="ListParagraph"/>
        <w:numPr>
          <w:ilvl w:val="1"/>
          <w:numId w:val="2"/>
        </w:numPr>
        <w:tabs>
          <w:tab w:val="left" w:pos="720"/>
        </w:tabs>
        <w:spacing w:before="275"/>
        <w:ind w:right="123"/>
        <w:rPr>
          <w:rFonts w:ascii="Symbol" w:hAnsi="Symbol"/>
          <w:sz w:val="24"/>
        </w:rPr>
      </w:pPr>
      <w:r>
        <w:rPr>
          <w:sz w:val="24"/>
        </w:rPr>
        <w:t>Registrar</w:t>
      </w:r>
      <w:r>
        <w:rPr>
          <w:spacing w:val="-4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modificaciones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cambios</w:t>
      </w:r>
      <w:r>
        <w:rPr>
          <w:spacing w:val="-3"/>
          <w:sz w:val="24"/>
        </w:rPr>
        <w:t xml:space="preserve"> </w:t>
      </w:r>
      <w:r>
        <w:rPr>
          <w:sz w:val="24"/>
        </w:rPr>
        <w:t>necesarios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completar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pasos a seguir y las fechas de finalización esperadas</w:t>
      </w:r>
    </w:p>
    <w:p w14:paraId="6DFAD19D" w14:textId="77777777" w:rsidR="00FA2224" w:rsidRDefault="00000000">
      <w:pPr>
        <w:pStyle w:val="ListParagraph"/>
        <w:numPr>
          <w:ilvl w:val="1"/>
          <w:numId w:val="2"/>
        </w:numPr>
        <w:tabs>
          <w:tab w:val="left" w:pos="720"/>
        </w:tabs>
        <w:spacing w:before="275"/>
        <w:ind w:right="202"/>
        <w:rPr>
          <w:rFonts w:ascii="Symbol" w:hAnsi="Symbol"/>
          <w:sz w:val="24"/>
        </w:rPr>
      </w:pPr>
      <w:r>
        <w:rPr>
          <w:sz w:val="24"/>
        </w:rPr>
        <w:t>Luego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período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evaluación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seis</w:t>
      </w:r>
      <w:r>
        <w:rPr>
          <w:spacing w:val="-5"/>
          <w:sz w:val="24"/>
        </w:rPr>
        <w:t xml:space="preserve"> </w:t>
      </w:r>
      <w:r>
        <w:rPr>
          <w:sz w:val="24"/>
        </w:rPr>
        <w:t>meses,</w:t>
      </w:r>
      <w:r>
        <w:rPr>
          <w:spacing w:val="-2"/>
          <w:sz w:val="24"/>
        </w:rPr>
        <w:t xml:space="preserve"> </w:t>
      </w:r>
      <w:r>
        <w:rPr>
          <w:sz w:val="24"/>
        </w:rPr>
        <w:t>crear</w:t>
      </w:r>
      <w:r>
        <w:rPr>
          <w:spacing w:val="-4"/>
          <w:sz w:val="24"/>
        </w:rPr>
        <w:t xml:space="preserve"> </w:t>
      </w:r>
      <w:r>
        <w:rPr>
          <w:sz w:val="24"/>
        </w:rPr>
        <w:t>hojas</w:t>
      </w:r>
      <w:r>
        <w:rPr>
          <w:spacing w:val="-3"/>
          <w:sz w:val="24"/>
        </w:rPr>
        <w:t xml:space="preserve"> </w:t>
      </w:r>
      <w:r>
        <w:rPr>
          <w:sz w:val="24"/>
        </w:rPr>
        <w:t>de cálculo y revisar los resultados de los DRDP</w:t>
      </w:r>
    </w:p>
    <w:p w14:paraId="4A4873A3" w14:textId="77777777" w:rsidR="00FA2224" w:rsidRDefault="00000000">
      <w:pPr>
        <w:pStyle w:val="ListParagraph"/>
        <w:numPr>
          <w:ilvl w:val="2"/>
          <w:numId w:val="2"/>
        </w:numPr>
        <w:tabs>
          <w:tab w:val="left" w:pos="1080"/>
        </w:tabs>
        <w:spacing w:before="12" w:line="223" w:lineRule="auto"/>
        <w:ind w:right="912"/>
        <w:rPr>
          <w:sz w:val="24"/>
        </w:rPr>
      </w:pPr>
      <w:r>
        <w:rPr>
          <w:sz w:val="24"/>
        </w:rPr>
        <w:t>Reflexionar</w:t>
      </w:r>
      <w:r>
        <w:rPr>
          <w:spacing w:val="-5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resultados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registrar</w:t>
      </w:r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-7"/>
          <w:sz w:val="24"/>
        </w:rPr>
        <w:t xml:space="preserve"> </w:t>
      </w:r>
      <w:r>
        <w:rPr>
          <w:sz w:val="24"/>
        </w:rPr>
        <w:t>progreso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los</w:t>
      </w:r>
      <w:r>
        <w:rPr>
          <w:spacing w:val="-6"/>
          <w:sz w:val="24"/>
        </w:rPr>
        <w:t xml:space="preserve"> </w:t>
      </w:r>
      <w:r>
        <w:rPr>
          <w:sz w:val="24"/>
        </w:rPr>
        <w:t>cambios realizados a los hallazgos clave, incluyendo la información</w:t>
      </w:r>
    </w:p>
    <w:p w14:paraId="58891AF1" w14:textId="77777777" w:rsidR="00FA2224" w:rsidRDefault="00FA2224">
      <w:pPr>
        <w:pStyle w:val="ListParagraph"/>
        <w:spacing w:line="223" w:lineRule="auto"/>
        <w:rPr>
          <w:sz w:val="24"/>
        </w:rPr>
        <w:sectPr w:rsidR="00FA2224">
          <w:pgSz w:w="12240" w:h="15840"/>
          <w:pgMar w:top="640" w:right="1440" w:bottom="280" w:left="1440" w:header="720" w:footer="720" w:gutter="0"/>
          <w:cols w:space="720"/>
        </w:sectPr>
      </w:pPr>
    </w:p>
    <w:p w14:paraId="1EDB6A84" w14:textId="77777777" w:rsidR="00FA2224" w:rsidRPr="002C42A8" w:rsidRDefault="00000000">
      <w:pPr>
        <w:tabs>
          <w:tab w:val="left" w:pos="11160"/>
        </w:tabs>
        <w:spacing w:before="80" w:line="252" w:lineRule="exact"/>
        <w:ind w:left="360"/>
        <w:rPr>
          <w:lang w:val="en-US"/>
        </w:rPr>
      </w:pPr>
      <w:r w:rsidRPr="002C42A8">
        <w:rPr>
          <w:lang w:val="en-US"/>
        </w:rPr>
        <w:lastRenderedPageBreak/>
        <w:t>California</w:t>
      </w:r>
      <w:r w:rsidRPr="002C42A8">
        <w:rPr>
          <w:spacing w:val="-7"/>
          <w:lang w:val="en-US"/>
        </w:rPr>
        <w:t xml:space="preserve"> </w:t>
      </w:r>
      <w:r w:rsidRPr="002C42A8">
        <w:rPr>
          <w:lang w:val="en-US"/>
        </w:rPr>
        <w:t>Department</w:t>
      </w:r>
      <w:r w:rsidRPr="002C42A8">
        <w:rPr>
          <w:spacing w:val="-7"/>
          <w:lang w:val="en-US"/>
        </w:rPr>
        <w:t xml:space="preserve"> </w:t>
      </w:r>
      <w:r w:rsidRPr="002C42A8">
        <w:rPr>
          <w:lang w:val="en-US"/>
        </w:rPr>
        <w:t>of</w:t>
      </w:r>
      <w:r w:rsidRPr="002C42A8">
        <w:rPr>
          <w:spacing w:val="-9"/>
          <w:lang w:val="en-US"/>
        </w:rPr>
        <w:t xml:space="preserve"> </w:t>
      </w:r>
      <w:r w:rsidRPr="002C42A8">
        <w:rPr>
          <w:spacing w:val="-2"/>
          <w:lang w:val="en-US"/>
        </w:rPr>
        <w:t>Education</w:t>
      </w:r>
      <w:r w:rsidRPr="002C42A8">
        <w:rPr>
          <w:lang w:val="en-US"/>
        </w:rPr>
        <w:tab/>
        <w:t>EESD</w:t>
      </w:r>
      <w:r w:rsidRPr="002C42A8">
        <w:rPr>
          <w:spacing w:val="-3"/>
          <w:lang w:val="en-US"/>
        </w:rPr>
        <w:t xml:space="preserve"> </w:t>
      </w:r>
      <w:r w:rsidRPr="002C42A8">
        <w:rPr>
          <w:spacing w:val="-4"/>
          <w:lang w:val="en-US"/>
        </w:rPr>
        <w:t>3900</w:t>
      </w:r>
    </w:p>
    <w:p w14:paraId="6292110F" w14:textId="77777777" w:rsidR="00FA2224" w:rsidRPr="002C42A8" w:rsidRDefault="00000000">
      <w:pPr>
        <w:spacing w:line="252" w:lineRule="exact"/>
        <w:ind w:left="360"/>
        <w:rPr>
          <w:lang w:val="en-US"/>
        </w:rPr>
      </w:pPr>
      <w:r w:rsidRPr="002C42A8">
        <w:rPr>
          <w:lang w:val="en-US"/>
        </w:rPr>
        <w:t>Early</w:t>
      </w:r>
      <w:r w:rsidRPr="002C42A8">
        <w:rPr>
          <w:spacing w:val="-5"/>
          <w:lang w:val="en-US"/>
        </w:rPr>
        <w:t xml:space="preserve"> </w:t>
      </w:r>
      <w:r w:rsidRPr="002C42A8">
        <w:rPr>
          <w:lang w:val="en-US"/>
        </w:rPr>
        <w:t>Education</w:t>
      </w:r>
      <w:r w:rsidRPr="002C42A8">
        <w:rPr>
          <w:spacing w:val="-5"/>
          <w:lang w:val="en-US"/>
        </w:rPr>
        <w:t xml:space="preserve"> </w:t>
      </w:r>
      <w:r w:rsidRPr="002C42A8">
        <w:rPr>
          <w:lang w:val="en-US"/>
        </w:rPr>
        <w:t>and</w:t>
      </w:r>
      <w:r w:rsidRPr="002C42A8">
        <w:rPr>
          <w:spacing w:val="-5"/>
          <w:lang w:val="en-US"/>
        </w:rPr>
        <w:t xml:space="preserve"> </w:t>
      </w:r>
      <w:r w:rsidRPr="002C42A8">
        <w:rPr>
          <w:lang w:val="en-US"/>
        </w:rPr>
        <w:t>Support</w:t>
      </w:r>
      <w:r w:rsidRPr="002C42A8">
        <w:rPr>
          <w:spacing w:val="-5"/>
          <w:lang w:val="en-US"/>
        </w:rPr>
        <w:t xml:space="preserve"> </w:t>
      </w:r>
      <w:r w:rsidRPr="002C42A8">
        <w:rPr>
          <w:spacing w:val="-2"/>
          <w:lang w:val="en-US"/>
        </w:rPr>
        <w:t>Division</w:t>
      </w:r>
    </w:p>
    <w:p w14:paraId="18A554C1" w14:textId="77777777" w:rsidR="00FA2224" w:rsidRPr="002C42A8" w:rsidRDefault="00000000">
      <w:pPr>
        <w:pStyle w:val="BodyText"/>
        <w:spacing w:before="2"/>
        <w:ind w:left="360"/>
        <w:rPr>
          <w:lang w:val="en-US"/>
        </w:rPr>
      </w:pPr>
      <w:r w:rsidRPr="002C42A8">
        <w:rPr>
          <w:lang w:val="en-US"/>
        </w:rPr>
        <w:t>March</w:t>
      </w:r>
      <w:r w:rsidRPr="002C42A8">
        <w:rPr>
          <w:spacing w:val="-3"/>
          <w:lang w:val="en-US"/>
        </w:rPr>
        <w:t xml:space="preserve"> </w:t>
      </w:r>
      <w:r w:rsidRPr="002C42A8">
        <w:rPr>
          <w:spacing w:val="-4"/>
          <w:lang w:val="en-US"/>
        </w:rPr>
        <w:t>2017</w:t>
      </w:r>
    </w:p>
    <w:p w14:paraId="19B11D99" w14:textId="77777777" w:rsidR="00FA2224" w:rsidRPr="002C42A8" w:rsidRDefault="00FA2224">
      <w:pPr>
        <w:pStyle w:val="BodyText"/>
        <w:rPr>
          <w:lang w:val="en-US"/>
        </w:rPr>
      </w:pPr>
    </w:p>
    <w:p w14:paraId="3AC933E0" w14:textId="77777777" w:rsidR="00FA2224" w:rsidRDefault="00000000">
      <w:pPr>
        <w:pStyle w:val="Heading2"/>
        <w:ind w:left="2518" w:right="2514"/>
        <w:jc w:val="center"/>
      </w:pPr>
      <w:r>
        <w:t>Resumen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Hallazgos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Perfil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Resultados</w:t>
      </w:r>
      <w:r>
        <w:rPr>
          <w:spacing w:val="-5"/>
        </w:rPr>
        <w:t xml:space="preserve"> </w:t>
      </w:r>
      <w:r>
        <w:t>Deseados Aula y hogar de cuidado infantil familiar (</w:t>
      </w:r>
      <w:r>
        <w:rPr>
          <w:sz w:val="22"/>
        </w:rPr>
        <w:t>EESD 3900</w:t>
      </w:r>
      <w:r>
        <w:t>)</w:t>
      </w:r>
    </w:p>
    <w:p w14:paraId="53D7E22E" w14:textId="77777777" w:rsidR="00FA2224" w:rsidRDefault="00FA2224">
      <w:pPr>
        <w:pStyle w:val="BodyText"/>
        <w:spacing w:before="45"/>
        <w:rPr>
          <w:b/>
          <w:sz w:val="20"/>
        </w:r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90"/>
        <w:gridCol w:w="6748"/>
      </w:tblGrid>
      <w:tr w:rsidR="00FA2224" w14:paraId="3360D075" w14:textId="77777777">
        <w:trPr>
          <w:trHeight w:val="635"/>
        </w:trPr>
        <w:tc>
          <w:tcPr>
            <w:tcW w:w="13338" w:type="dxa"/>
            <w:gridSpan w:val="2"/>
          </w:tcPr>
          <w:p w14:paraId="1C0CD555" w14:textId="77777777" w:rsidR="00FA2224" w:rsidRDefault="0000000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2"/>
              </w:rPr>
              <w:t xml:space="preserve"> contratista</w:t>
            </w:r>
          </w:p>
        </w:tc>
      </w:tr>
      <w:tr w:rsidR="00FA2224" w14:paraId="250DA7F2" w14:textId="77777777">
        <w:trPr>
          <w:trHeight w:val="505"/>
        </w:trPr>
        <w:tc>
          <w:tcPr>
            <w:tcW w:w="6590" w:type="dxa"/>
          </w:tcPr>
          <w:p w14:paraId="2429E349" w14:textId="77777777" w:rsidR="00FA2224" w:rsidRDefault="00000000">
            <w:pPr>
              <w:pStyle w:val="TableParagraph"/>
              <w:spacing w:before="2"/>
              <w:ind w:left="107"/>
              <w:rPr>
                <w:b/>
              </w:rPr>
            </w:pPr>
            <w:r>
              <w:rPr>
                <w:b/>
              </w:rPr>
              <w:t>Tipo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contrato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y/o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FCCHEN</w:t>
            </w:r>
          </w:p>
        </w:tc>
        <w:tc>
          <w:tcPr>
            <w:tcW w:w="6748" w:type="dxa"/>
          </w:tcPr>
          <w:p w14:paraId="760125A2" w14:textId="77777777" w:rsidR="00FA2224" w:rsidRDefault="00000000">
            <w:pPr>
              <w:pStyle w:val="TableParagraph"/>
              <w:spacing w:before="2"/>
              <w:ind w:left="108"/>
              <w:rPr>
                <w:b/>
              </w:rPr>
            </w:pPr>
            <w:r>
              <w:rPr>
                <w:b/>
              </w:rPr>
              <w:t>Nivel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edad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(bebé/niño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pequeño,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preescolar,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edad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escolar)</w:t>
            </w:r>
          </w:p>
        </w:tc>
      </w:tr>
      <w:tr w:rsidR="00FA2224" w14:paraId="5DAF6847" w14:textId="77777777">
        <w:trPr>
          <w:trHeight w:val="506"/>
        </w:trPr>
        <w:tc>
          <w:tcPr>
            <w:tcW w:w="6590" w:type="dxa"/>
          </w:tcPr>
          <w:p w14:paraId="17F0BE91" w14:textId="77777777" w:rsidR="00FA2224" w:rsidRDefault="0000000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Fecha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planificación</w:t>
            </w:r>
          </w:p>
        </w:tc>
        <w:tc>
          <w:tcPr>
            <w:tcW w:w="6748" w:type="dxa"/>
          </w:tcPr>
          <w:p w14:paraId="09CB7761" w14:textId="77777777" w:rsidR="00FA2224" w:rsidRDefault="00000000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cargo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planificador</w:t>
            </w:r>
            <w:r>
              <w:rPr>
                <w:b/>
                <w:spacing w:val="-2"/>
              </w:rPr>
              <w:t xml:space="preserve"> principal</w:t>
            </w:r>
          </w:p>
        </w:tc>
      </w:tr>
      <w:tr w:rsidR="00FA2224" w14:paraId="588E0067" w14:textId="77777777">
        <w:trPr>
          <w:trHeight w:val="506"/>
        </w:trPr>
        <w:tc>
          <w:tcPr>
            <w:tcW w:w="6590" w:type="dxa"/>
          </w:tcPr>
          <w:p w14:paraId="2D4053CB" w14:textId="77777777" w:rsidR="00FA2224" w:rsidRDefault="0000000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Fecha(s)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seguimiento</w:t>
            </w:r>
          </w:p>
        </w:tc>
        <w:tc>
          <w:tcPr>
            <w:tcW w:w="6748" w:type="dxa"/>
          </w:tcPr>
          <w:p w14:paraId="17DB7115" w14:textId="77777777" w:rsidR="00FA2224" w:rsidRDefault="00000000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cargo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planificador</w:t>
            </w:r>
            <w:r>
              <w:rPr>
                <w:b/>
                <w:spacing w:val="-2"/>
              </w:rPr>
              <w:t xml:space="preserve"> principal</w:t>
            </w:r>
          </w:p>
        </w:tc>
      </w:tr>
    </w:tbl>
    <w:p w14:paraId="5AB25E16" w14:textId="77777777" w:rsidR="00FA2224" w:rsidRDefault="00000000">
      <w:pPr>
        <w:spacing w:before="1"/>
        <w:ind w:left="2518" w:right="2519"/>
        <w:jc w:val="center"/>
        <w:rPr>
          <w:sz w:val="20"/>
        </w:rPr>
      </w:pPr>
      <w:r>
        <w:rPr>
          <w:sz w:val="20"/>
        </w:rPr>
        <w:t>Este</w:t>
      </w:r>
      <w:r>
        <w:rPr>
          <w:spacing w:val="-7"/>
          <w:sz w:val="20"/>
        </w:rPr>
        <w:t xml:space="preserve"> </w:t>
      </w:r>
      <w:r>
        <w:rPr>
          <w:sz w:val="20"/>
        </w:rPr>
        <w:t>formulario</w:t>
      </w:r>
      <w:r>
        <w:rPr>
          <w:spacing w:val="-4"/>
          <w:sz w:val="20"/>
        </w:rPr>
        <w:t xml:space="preserve"> </w:t>
      </w:r>
      <w:r>
        <w:rPr>
          <w:sz w:val="20"/>
        </w:rPr>
        <w:t>puede</w:t>
      </w:r>
      <w:r>
        <w:rPr>
          <w:spacing w:val="-4"/>
          <w:sz w:val="20"/>
        </w:rPr>
        <w:t xml:space="preserve"> </w:t>
      </w:r>
      <w:r>
        <w:rPr>
          <w:sz w:val="20"/>
        </w:rPr>
        <w:t>expandirse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limita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una</w:t>
      </w:r>
      <w:r>
        <w:rPr>
          <w:spacing w:val="-4"/>
          <w:sz w:val="20"/>
        </w:rPr>
        <w:t xml:space="preserve"> </w:t>
      </w:r>
      <w:r>
        <w:rPr>
          <w:sz w:val="20"/>
        </w:rPr>
        <w:t>sola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página</w:t>
      </w: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8"/>
        <w:gridCol w:w="4771"/>
        <w:gridCol w:w="2609"/>
        <w:gridCol w:w="2431"/>
      </w:tblGrid>
      <w:tr w:rsidR="00FA2224" w14:paraId="541A62EE" w14:textId="77777777">
        <w:trPr>
          <w:trHeight w:val="1449"/>
        </w:trPr>
        <w:tc>
          <w:tcPr>
            <w:tcW w:w="3528" w:type="dxa"/>
            <w:shd w:val="clear" w:color="auto" w:fill="BEBEBE"/>
          </w:tcPr>
          <w:p w14:paraId="07D056B3" w14:textId="77777777" w:rsidR="00FA2224" w:rsidRDefault="00FA2224">
            <w:pPr>
              <w:pStyle w:val="TableParagraph"/>
              <w:spacing w:before="219"/>
            </w:pPr>
          </w:p>
          <w:p w14:paraId="5E9AC94C" w14:textId="77777777" w:rsidR="00FA2224" w:rsidRDefault="00000000">
            <w:pPr>
              <w:pStyle w:val="TableParagraph"/>
              <w:ind w:left="1231" w:right="79" w:hanging="936"/>
              <w:rPr>
                <w:b/>
              </w:rPr>
            </w:pPr>
            <w:r>
              <w:rPr>
                <w:b/>
              </w:rPr>
              <w:t>Hallazgos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clave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perfil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2"/>
              </w:rPr>
              <w:t>desarrollo</w:t>
            </w:r>
          </w:p>
        </w:tc>
        <w:tc>
          <w:tcPr>
            <w:tcW w:w="4771" w:type="dxa"/>
            <w:shd w:val="clear" w:color="auto" w:fill="BEBEBE"/>
          </w:tcPr>
          <w:p w14:paraId="73295241" w14:textId="77777777" w:rsidR="00FA2224" w:rsidRDefault="00000000">
            <w:pPr>
              <w:pStyle w:val="TableParagraph"/>
              <w:spacing w:before="184" w:line="252" w:lineRule="exact"/>
              <w:ind w:left="10" w:right="1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Pasos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seguir</w:t>
            </w:r>
            <w:proofErr w:type="gramEnd"/>
          </w:p>
          <w:p w14:paraId="13458C2A" w14:textId="77777777" w:rsidR="00FA2224" w:rsidRDefault="00000000">
            <w:pPr>
              <w:pStyle w:val="TableParagraph"/>
              <w:ind w:left="162" w:right="154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(Incluyendo oportunidades de aprendizaje planificadas, interacciones y estrategias de enseñanza,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entorno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y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materiales,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participación </w:t>
            </w:r>
            <w:r>
              <w:rPr>
                <w:b/>
                <w:spacing w:val="-2"/>
                <w:sz w:val="20"/>
              </w:rPr>
              <w:t>familiar)</w:t>
            </w:r>
          </w:p>
        </w:tc>
        <w:tc>
          <w:tcPr>
            <w:tcW w:w="2609" w:type="dxa"/>
            <w:shd w:val="clear" w:color="auto" w:fill="BEBEBE"/>
          </w:tcPr>
          <w:p w14:paraId="6E1EE72B" w14:textId="77777777" w:rsidR="00FA2224" w:rsidRDefault="00000000">
            <w:pPr>
              <w:pStyle w:val="TableParagraph"/>
              <w:spacing w:before="93"/>
              <w:ind w:left="100" w:right="92"/>
              <w:jc w:val="center"/>
              <w:rPr>
                <w:b/>
              </w:rPr>
            </w:pPr>
            <w:r>
              <w:rPr>
                <w:b/>
              </w:rPr>
              <w:t>Fecha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finalización esperada y/o </w:t>
            </w:r>
            <w:r>
              <w:rPr>
                <w:b/>
                <w:spacing w:val="-2"/>
              </w:rPr>
              <w:t xml:space="preserve">implementación </w:t>
            </w:r>
            <w:r>
              <w:rPr>
                <w:b/>
              </w:rPr>
              <w:t xml:space="preserve">continua y personas </w:t>
            </w:r>
            <w:r>
              <w:rPr>
                <w:b/>
                <w:spacing w:val="-2"/>
              </w:rPr>
              <w:t>responsables</w:t>
            </w:r>
          </w:p>
        </w:tc>
        <w:tc>
          <w:tcPr>
            <w:tcW w:w="2431" w:type="dxa"/>
            <w:shd w:val="clear" w:color="auto" w:fill="BEBEBE"/>
          </w:tcPr>
          <w:p w14:paraId="32975A80" w14:textId="77777777" w:rsidR="00FA2224" w:rsidRDefault="00000000">
            <w:pPr>
              <w:pStyle w:val="TableParagraph"/>
              <w:ind w:left="753" w:right="450" w:hanging="293"/>
              <w:jc w:val="both"/>
              <w:rPr>
                <w:b/>
              </w:rPr>
            </w:pPr>
            <w:r>
              <w:rPr>
                <w:b/>
              </w:rPr>
              <w:t>Seguimiento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y </w:t>
            </w:r>
            <w:r>
              <w:rPr>
                <w:b/>
                <w:spacing w:val="-2"/>
              </w:rPr>
              <w:t>reflexión</w:t>
            </w:r>
          </w:p>
          <w:p w14:paraId="7377C055" w14:textId="77777777" w:rsidR="00FA2224" w:rsidRDefault="00000000">
            <w:pPr>
              <w:pStyle w:val="TableParagraph"/>
              <w:ind w:left="208" w:right="201" w:firstLine="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(Cambios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realizados, fecha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finalización, extensión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tiempo)</w:t>
            </w:r>
          </w:p>
        </w:tc>
      </w:tr>
      <w:tr w:rsidR="00FA2224" w14:paraId="6575DF34" w14:textId="77777777">
        <w:trPr>
          <w:trHeight w:val="1149"/>
        </w:trPr>
        <w:tc>
          <w:tcPr>
            <w:tcW w:w="3528" w:type="dxa"/>
          </w:tcPr>
          <w:p w14:paraId="13522D97" w14:textId="77777777" w:rsidR="00FA2224" w:rsidRDefault="00000000">
            <w:pPr>
              <w:pStyle w:val="TableParagraph"/>
              <w:ind w:left="102"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Pregunte: En términos de desarrollo,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¿qué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sabemos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acerca de los niños actualmente</w:t>
            </w:r>
          </w:p>
          <w:p w14:paraId="52ABA743" w14:textId="77777777" w:rsidR="00FA2224" w:rsidRDefault="00000000">
            <w:pPr>
              <w:pStyle w:val="TableParagraph"/>
              <w:spacing w:line="228" w:lineRule="exact"/>
              <w:ind w:left="105"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inscriptos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nuestro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salón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</w:t>
            </w:r>
            <w:r>
              <w:rPr>
                <w:b/>
                <w:spacing w:val="-2"/>
                <w:sz w:val="20"/>
              </w:rPr>
              <w:t>clases?</w:t>
            </w:r>
          </w:p>
        </w:tc>
        <w:tc>
          <w:tcPr>
            <w:tcW w:w="4771" w:type="dxa"/>
          </w:tcPr>
          <w:p w14:paraId="1E3C9207" w14:textId="77777777" w:rsidR="00FA2224" w:rsidRDefault="00000000">
            <w:pPr>
              <w:pStyle w:val="TableParagraph"/>
              <w:ind w:left="273" w:right="26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Pregunte: ¿Qué metas podemos establecer para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satisfacer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necesidades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los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niños actualmente inscriptos en nuestro salón de </w:t>
            </w:r>
            <w:r>
              <w:rPr>
                <w:b/>
                <w:spacing w:val="-2"/>
                <w:sz w:val="20"/>
              </w:rPr>
              <w:t>clases?</w:t>
            </w:r>
          </w:p>
        </w:tc>
        <w:tc>
          <w:tcPr>
            <w:tcW w:w="2609" w:type="dxa"/>
          </w:tcPr>
          <w:p w14:paraId="14BAE479" w14:textId="77777777" w:rsidR="00FA2224" w:rsidRDefault="00000000">
            <w:pPr>
              <w:pStyle w:val="TableParagraph"/>
              <w:ind w:left="95" w:right="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Pregunte: ¿Cómo logramos nuestros objetivos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nuestro salón de clases?</w:t>
            </w:r>
          </w:p>
        </w:tc>
        <w:tc>
          <w:tcPr>
            <w:tcW w:w="2431" w:type="dxa"/>
          </w:tcPr>
          <w:p w14:paraId="60DBA5D6" w14:textId="77777777" w:rsidR="00FA2224" w:rsidRDefault="00000000">
            <w:pPr>
              <w:pStyle w:val="TableParagraph"/>
              <w:ind w:left="796" w:right="433" w:hanging="348"/>
              <w:rPr>
                <w:b/>
                <w:sz w:val="20"/>
              </w:rPr>
            </w:pPr>
            <w:r>
              <w:rPr>
                <w:b/>
                <w:sz w:val="20"/>
              </w:rPr>
              <w:t>Pregunte: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¿para </w:t>
            </w:r>
            <w:r>
              <w:rPr>
                <w:b/>
                <w:spacing w:val="-2"/>
                <w:sz w:val="20"/>
              </w:rPr>
              <w:t>cuándo?</w:t>
            </w:r>
          </w:p>
        </w:tc>
      </w:tr>
      <w:tr w:rsidR="00FA2224" w14:paraId="01B7BCAD" w14:textId="77777777">
        <w:trPr>
          <w:trHeight w:val="1518"/>
        </w:trPr>
        <w:tc>
          <w:tcPr>
            <w:tcW w:w="3528" w:type="dxa"/>
          </w:tcPr>
          <w:p w14:paraId="7600AD45" w14:textId="77777777" w:rsidR="00FA2224" w:rsidRDefault="00FA22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71" w:type="dxa"/>
          </w:tcPr>
          <w:p w14:paraId="1304390A" w14:textId="77777777" w:rsidR="00FA2224" w:rsidRDefault="00FA22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9" w:type="dxa"/>
          </w:tcPr>
          <w:p w14:paraId="240CE99C" w14:textId="77777777" w:rsidR="00FA2224" w:rsidRDefault="00FA22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31" w:type="dxa"/>
          </w:tcPr>
          <w:p w14:paraId="1E6AC942" w14:textId="77777777" w:rsidR="00FA2224" w:rsidRDefault="00FA222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2224" w14:paraId="67AD9DCA" w14:textId="77777777">
        <w:trPr>
          <w:trHeight w:val="1907"/>
        </w:trPr>
        <w:tc>
          <w:tcPr>
            <w:tcW w:w="3528" w:type="dxa"/>
          </w:tcPr>
          <w:p w14:paraId="00CDE835" w14:textId="77777777" w:rsidR="00FA2224" w:rsidRDefault="00FA22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71" w:type="dxa"/>
          </w:tcPr>
          <w:p w14:paraId="7651E4F0" w14:textId="77777777" w:rsidR="00FA2224" w:rsidRDefault="00FA22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9" w:type="dxa"/>
          </w:tcPr>
          <w:p w14:paraId="3EC8B80E" w14:textId="77777777" w:rsidR="00FA2224" w:rsidRDefault="00FA22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31" w:type="dxa"/>
          </w:tcPr>
          <w:p w14:paraId="3549B4E6" w14:textId="77777777" w:rsidR="00FA2224" w:rsidRDefault="00FA222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A8B3E1B" w14:textId="77777777" w:rsidR="00FA2224" w:rsidRDefault="00FA2224">
      <w:pPr>
        <w:pStyle w:val="TableParagraph"/>
        <w:rPr>
          <w:rFonts w:ascii="Times New Roman"/>
          <w:sz w:val="20"/>
        </w:rPr>
        <w:sectPr w:rsidR="00FA2224">
          <w:pgSz w:w="15840" w:h="12240" w:orient="landscape"/>
          <w:pgMar w:top="640" w:right="1080" w:bottom="280" w:left="1080" w:header="720" w:footer="720" w:gutter="0"/>
          <w:cols w:space="720"/>
        </w:sectPr>
      </w:pPr>
    </w:p>
    <w:p w14:paraId="1ADA3E9E" w14:textId="77777777" w:rsidR="00FA2224" w:rsidRDefault="00000000">
      <w:pPr>
        <w:tabs>
          <w:tab w:val="left" w:pos="8570"/>
        </w:tabs>
        <w:spacing w:before="80"/>
        <w:ind w:left="360" w:right="3958" w:hanging="1"/>
      </w:pPr>
      <w:r>
        <w:lastRenderedPageBreak/>
        <w:t>Departamento de Educación de California</w:t>
      </w:r>
      <w:r>
        <w:tab/>
        <w:t>EESD</w:t>
      </w:r>
      <w:r>
        <w:rPr>
          <w:spacing w:val="-16"/>
        </w:rPr>
        <w:t xml:space="preserve"> </w:t>
      </w:r>
      <w:r>
        <w:t>3900 División de educación especial y apoyos</w:t>
      </w:r>
    </w:p>
    <w:p w14:paraId="41A0FEB4" w14:textId="77777777" w:rsidR="00FA2224" w:rsidRDefault="00000000">
      <w:pPr>
        <w:ind w:left="359"/>
      </w:pPr>
      <w:r>
        <w:t>Marzo</w:t>
      </w:r>
      <w:r>
        <w:rPr>
          <w:spacing w:val="-3"/>
        </w:rPr>
        <w:t xml:space="preserve"> </w:t>
      </w:r>
      <w:r>
        <w:rPr>
          <w:spacing w:val="-4"/>
        </w:rPr>
        <w:t>2017</w:t>
      </w:r>
    </w:p>
    <w:p w14:paraId="585807EC" w14:textId="77777777" w:rsidR="00FA2224" w:rsidRDefault="00FA2224">
      <w:pPr>
        <w:pStyle w:val="BodyText"/>
        <w:rPr>
          <w:sz w:val="22"/>
        </w:rPr>
      </w:pPr>
    </w:p>
    <w:p w14:paraId="4434BBFB" w14:textId="77777777" w:rsidR="00FA2224" w:rsidRDefault="00FA2224">
      <w:pPr>
        <w:pStyle w:val="BodyText"/>
        <w:spacing w:before="45"/>
        <w:rPr>
          <w:sz w:val="22"/>
        </w:rPr>
      </w:pPr>
    </w:p>
    <w:p w14:paraId="361C5E75" w14:textId="77777777" w:rsidR="00FA2224" w:rsidRDefault="00000000">
      <w:pPr>
        <w:pStyle w:val="Heading2"/>
        <w:spacing w:before="1"/>
        <w:ind w:left="2518" w:right="2514"/>
        <w:jc w:val="center"/>
      </w:pPr>
      <w:r>
        <w:t>Resumen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Hallazgos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Perfil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Resultados</w:t>
      </w:r>
      <w:r>
        <w:rPr>
          <w:spacing w:val="-5"/>
        </w:rPr>
        <w:t xml:space="preserve"> </w:t>
      </w:r>
      <w:r>
        <w:t>Deseados Aula y hogar de cuidado infantil familiar (</w:t>
      </w:r>
      <w:r>
        <w:rPr>
          <w:sz w:val="22"/>
        </w:rPr>
        <w:t>EESD 3900</w:t>
      </w:r>
      <w:r>
        <w:t>)</w:t>
      </w:r>
    </w:p>
    <w:p w14:paraId="796072E9" w14:textId="77777777" w:rsidR="00FA2224" w:rsidRDefault="00FA2224">
      <w:pPr>
        <w:pStyle w:val="BodyText"/>
        <w:spacing w:before="45"/>
        <w:rPr>
          <w:b/>
          <w:sz w:val="20"/>
        </w:r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90"/>
        <w:gridCol w:w="6748"/>
      </w:tblGrid>
      <w:tr w:rsidR="00FA2224" w14:paraId="70DB0B53" w14:textId="77777777">
        <w:trPr>
          <w:trHeight w:val="506"/>
        </w:trPr>
        <w:tc>
          <w:tcPr>
            <w:tcW w:w="13338" w:type="dxa"/>
            <w:gridSpan w:val="2"/>
          </w:tcPr>
          <w:p w14:paraId="04254EA2" w14:textId="77777777" w:rsidR="00FA2224" w:rsidRDefault="0000000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2"/>
              </w:rPr>
              <w:t xml:space="preserve"> contratista</w:t>
            </w:r>
          </w:p>
          <w:p w14:paraId="2646453D" w14:textId="77777777" w:rsidR="00FA2224" w:rsidRDefault="00000000">
            <w:pPr>
              <w:pStyle w:val="TableParagraph"/>
              <w:spacing w:before="1" w:line="232" w:lineRule="exact"/>
              <w:ind w:left="107"/>
            </w:pPr>
            <w:r>
              <w:rPr>
                <w:color w:val="000000"/>
                <w:highlight w:val="yellow"/>
              </w:rPr>
              <w:t>Preescolar</w:t>
            </w:r>
            <w:r>
              <w:rPr>
                <w:color w:val="000000"/>
                <w:spacing w:val="-5"/>
                <w:highlight w:val="yellow"/>
              </w:rPr>
              <w:t xml:space="preserve"> </w:t>
            </w:r>
            <w:r>
              <w:rPr>
                <w:color w:val="000000"/>
                <w:highlight w:val="yellow"/>
              </w:rPr>
              <w:t>Happy</w:t>
            </w:r>
            <w:r>
              <w:rPr>
                <w:color w:val="000000"/>
                <w:spacing w:val="-7"/>
                <w:highlight w:val="yellow"/>
              </w:rPr>
              <w:t xml:space="preserve"> </w:t>
            </w:r>
            <w:r>
              <w:rPr>
                <w:color w:val="000000"/>
                <w:spacing w:val="-5"/>
                <w:highlight w:val="yellow"/>
              </w:rPr>
              <w:t>Day</w:t>
            </w:r>
          </w:p>
        </w:tc>
      </w:tr>
      <w:tr w:rsidR="00FA2224" w14:paraId="69940C88" w14:textId="77777777">
        <w:trPr>
          <w:trHeight w:val="505"/>
        </w:trPr>
        <w:tc>
          <w:tcPr>
            <w:tcW w:w="6590" w:type="dxa"/>
          </w:tcPr>
          <w:p w14:paraId="1E4E6B03" w14:textId="77777777" w:rsidR="00FA2224" w:rsidRDefault="00000000">
            <w:pPr>
              <w:pStyle w:val="TableParagraph"/>
              <w:spacing w:line="254" w:lineRule="exact"/>
              <w:ind w:left="107" w:right="2857"/>
              <w:rPr>
                <w:b/>
              </w:rPr>
            </w:pPr>
            <w:r>
              <w:rPr>
                <w:b/>
              </w:rPr>
              <w:t>Tipo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contrato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y/o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FCCHEN </w:t>
            </w:r>
            <w:r>
              <w:rPr>
                <w:b/>
                <w:color w:val="000000"/>
                <w:spacing w:val="-4"/>
                <w:highlight w:val="yellow"/>
              </w:rPr>
              <w:t>CCTR</w:t>
            </w:r>
          </w:p>
        </w:tc>
        <w:tc>
          <w:tcPr>
            <w:tcW w:w="6748" w:type="dxa"/>
          </w:tcPr>
          <w:p w14:paraId="416C0F4E" w14:textId="77777777" w:rsidR="00FA2224" w:rsidRDefault="00000000">
            <w:pPr>
              <w:pStyle w:val="TableParagraph"/>
              <w:spacing w:line="254" w:lineRule="exact"/>
              <w:ind w:left="108"/>
              <w:rPr>
                <w:b/>
              </w:rPr>
            </w:pPr>
            <w:r>
              <w:rPr>
                <w:b/>
              </w:rPr>
              <w:t>Grupo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etario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(bebé/niño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pequeño,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preescolar,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 xml:space="preserve">escolar) </w:t>
            </w:r>
            <w:r>
              <w:rPr>
                <w:b/>
                <w:color w:val="000000"/>
                <w:spacing w:val="-2"/>
                <w:highlight w:val="yellow"/>
              </w:rPr>
              <w:t>Preescolar</w:t>
            </w:r>
          </w:p>
        </w:tc>
      </w:tr>
      <w:tr w:rsidR="00FA2224" w14:paraId="2150CB6B" w14:textId="77777777">
        <w:trPr>
          <w:trHeight w:val="504"/>
        </w:trPr>
        <w:tc>
          <w:tcPr>
            <w:tcW w:w="6590" w:type="dxa"/>
          </w:tcPr>
          <w:p w14:paraId="6FB1BE81" w14:textId="77777777" w:rsidR="00FA2224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Fecha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planificación</w:t>
            </w:r>
          </w:p>
          <w:p w14:paraId="10E659CC" w14:textId="77777777" w:rsidR="00FA2224" w:rsidRDefault="00000000">
            <w:pPr>
              <w:pStyle w:val="TableParagraph"/>
              <w:spacing w:before="1" w:line="232" w:lineRule="exact"/>
              <w:ind w:left="107"/>
            </w:pPr>
            <w:r>
              <w:rPr>
                <w:color w:val="000000"/>
                <w:highlight w:val="yellow"/>
              </w:rPr>
              <w:t>Diciembre</w:t>
            </w:r>
            <w:r>
              <w:rPr>
                <w:color w:val="000000"/>
                <w:spacing w:val="-5"/>
                <w:highlight w:val="yellow"/>
              </w:rPr>
              <w:t xml:space="preserve"> </w:t>
            </w:r>
            <w:r>
              <w:rPr>
                <w:color w:val="000000"/>
                <w:highlight w:val="yellow"/>
              </w:rPr>
              <w:t>de</w:t>
            </w:r>
            <w:r>
              <w:rPr>
                <w:color w:val="000000"/>
                <w:spacing w:val="-4"/>
                <w:highlight w:val="yellow"/>
              </w:rPr>
              <w:t xml:space="preserve"> 2017</w:t>
            </w:r>
          </w:p>
        </w:tc>
        <w:tc>
          <w:tcPr>
            <w:tcW w:w="6748" w:type="dxa"/>
          </w:tcPr>
          <w:p w14:paraId="700F8F32" w14:textId="77777777" w:rsidR="00FA2224" w:rsidRDefault="0000000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cargo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planificador</w:t>
            </w:r>
            <w:r>
              <w:rPr>
                <w:b/>
                <w:spacing w:val="-2"/>
              </w:rPr>
              <w:t xml:space="preserve"> principal</w:t>
            </w:r>
          </w:p>
          <w:p w14:paraId="1FF551D3" w14:textId="77777777" w:rsidR="00FA2224" w:rsidRDefault="00000000">
            <w:pPr>
              <w:pStyle w:val="TableParagraph"/>
              <w:spacing w:before="1" w:line="232" w:lineRule="exact"/>
              <w:ind w:left="108"/>
            </w:pPr>
            <w:r>
              <w:rPr>
                <w:color w:val="000000"/>
                <w:highlight w:val="yellow"/>
              </w:rPr>
              <w:t>Srta.</w:t>
            </w:r>
            <w:r>
              <w:rPr>
                <w:color w:val="000000"/>
                <w:spacing w:val="-2"/>
                <w:highlight w:val="yellow"/>
              </w:rPr>
              <w:t xml:space="preserve"> </w:t>
            </w:r>
            <w:proofErr w:type="spellStart"/>
            <w:r>
              <w:rPr>
                <w:color w:val="000000"/>
                <w:highlight w:val="yellow"/>
              </w:rPr>
              <w:t>Joy</w:t>
            </w:r>
            <w:proofErr w:type="spellEnd"/>
            <w:r>
              <w:rPr>
                <w:color w:val="000000"/>
                <w:spacing w:val="-2"/>
                <w:highlight w:val="yellow"/>
              </w:rPr>
              <w:t xml:space="preserve"> Baker</w:t>
            </w:r>
          </w:p>
        </w:tc>
      </w:tr>
      <w:tr w:rsidR="00FA2224" w:rsidRPr="002C42A8" w14:paraId="2C69FF37" w14:textId="77777777">
        <w:trPr>
          <w:trHeight w:val="678"/>
        </w:trPr>
        <w:tc>
          <w:tcPr>
            <w:tcW w:w="6590" w:type="dxa"/>
          </w:tcPr>
          <w:p w14:paraId="33989174" w14:textId="77777777" w:rsidR="00FA2224" w:rsidRDefault="0000000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Fecha(s)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seguimiento</w:t>
            </w:r>
          </w:p>
          <w:p w14:paraId="7F10D0D9" w14:textId="77777777" w:rsidR="00FA2224" w:rsidRDefault="00000000">
            <w:pPr>
              <w:pStyle w:val="TableParagraph"/>
              <w:spacing w:before="1"/>
              <w:ind w:left="107"/>
            </w:pPr>
            <w:r>
              <w:rPr>
                <w:color w:val="000000"/>
                <w:highlight w:val="yellow"/>
              </w:rPr>
              <w:t>Febrero</w:t>
            </w:r>
            <w:r>
              <w:rPr>
                <w:color w:val="000000"/>
                <w:spacing w:val="-5"/>
                <w:highlight w:val="yellow"/>
              </w:rPr>
              <w:t xml:space="preserve"> </w:t>
            </w:r>
            <w:r>
              <w:rPr>
                <w:color w:val="000000"/>
                <w:highlight w:val="yellow"/>
              </w:rPr>
              <w:t>de</w:t>
            </w:r>
            <w:r>
              <w:rPr>
                <w:color w:val="000000"/>
                <w:spacing w:val="-2"/>
                <w:highlight w:val="yellow"/>
              </w:rPr>
              <w:t xml:space="preserve"> </w:t>
            </w:r>
            <w:r>
              <w:rPr>
                <w:color w:val="000000"/>
                <w:spacing w:val="-4"/>
                <w:highlight w:val="yellow"/>
              </w:rPr>
              <w:t>2018</w:t>
            </w:r>
          </w:p>
        </w:tc>
        <w:tc>
          <w:tcPr>
            <w:tcW w:w="6748" w:type="dxa"/>
          </w:tcPr>
          <w:p w14:paraId="43292080" w14:textId="77777777" w:rsidR="00FA2224" w:rsidRDefault="00000000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cargo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planificador</w:t>
            </w:r>
            <w:r>
              <w:rPr>
                <w:b/>
                <w:spacing w:val="-2"/>
              </w:rPr>
              <w:t xml:space="preserve"> principal</w:t>
            </w:r>
          </w:p>
          <w:p w14:paraId="1BD09828" w14:textId="77777777" w:rsidR="00FA2224" w:rsidRPr="002C42A8" w:rsidRDefault="00000000">
            <w:pPr>
              <w:pStyle w:val="TableParagraph"/>
              <w:spacing w:before="1"/>
              <w:ind w:left="108"/>
              <w:rPr>
                <w:lang w:val="en-US"/>
              </w:rPr>
            </w:pPr>
            <w:r w:rsidRPr="002C42A8">
              <w:rPr>
                <w:color w:val="000000"/>
                <w:highlight w:val="yellow"/>
                <w:lang w:val="en-US"/>
              </w:rPr>
              <w:t>Sr.</w:t>
            </w:r>
            <w:r w:rsidRPr="002C42A8">
              <w:rPr>
                <w:color w:val="000000"/>
                <w:spacing w:val="-4"/>
                <w:highlight w:val="yellow"/>
                <w:lang w:val="en-US"/>
              </w:rPr>
              <w:t xml:space="preserve"> </w:t>
            </w:r>
            <w:r w:rsidRPr="002C42A8">
              <w:rPr>
                <w:color w:val="000000"/>
                <w:highlight w:val="yellow"/>
                <w:lang w:val="en-US"/>
              </w:rPr>
              <w:t>George</w:t>
            </w:r>
            <w:r w:rsidRPr="002C42A8">
              <w:rPr>
                <w:color w:val="000000"/>
                <w:spacing w:val="-3"/>
                <w:highlight w:val="yellow"/>
                <w:lang w:val="en-US"/>
              </w:rPr>
              <w:t xml:space="preserve"> </w:t>
            </w:r>
            <w:r w:rsidRPr="002C42A8">
              <w:rPr>
                <w:color w:val="000000"/>
                <w:highlight w:val="yellow"/>
                <w:lang w:val="en-US"/>
              </w:rPr>
              <w:t>Brown</w:t>
            </w:r>
            <w:r w:rsidRPr="002C42A8">
              <w:rPr>
                <w:color w:val="000000"/>
                <w:spacing w:val="-5"/>
                <w:highlight w:val="yellow"/>
                <w:lang w:val="en-US"/>
              </w:rPr>
              <w:t xml:space="preserve"> </w:t>
            </w:r>
            <w:r w:rsidRPr="002C42A8">
              <w:rPr>
                <w:color w:val="000000"/>
                <w:highlight w:val="yellow"/>
                <w:lang w:val="en-US"/>
              </w:rPr>
              <w:t>y</w:t>
            </w:r>
            <w:r w:rsidRPr="002C42A8">
              <w:rPr>
                <w:color w:val="000000"/>
                <w:spacing w:val="-5"/>
                <w:highlight w:val="yellow"/>
                <w:lang w:val="en-US"/>
              </w:rPr>
              <w:t xml:space="preserve"> </w:t>
            </w:r>
            <w:r w:rsidRPr="002C42A8">
              <w:rPr>
                <w:color w:val="000000"/>
                <w:highlight w:val="yellow"/>
                <w:lang w:val="en-US"/>
              </w:rPr>
              <w:t>Srta.</w:t>
            </w:r>
            <w:r w:rsidRPr="002C42A8">
              <w:rPr>
                <w:color w:val="000000"/>
                <w:spacing w:val="-1"/>
                <w:highlight w:val="yellow"/>
                <w:lang w:val="en-US"/>
              </w:rPr>
              <w:t xml:space="preserve"> </w:t>
            </w:r>
            <w:r w:rsidRPr="002C42A8">
              <w:rPr>
                <w:color w:val="000000"/>
                <w:highlight w:val="yellow"/>
                <w:lang w:val="en-US"/>
              </w:rPr>
              <w:t>Linda</w:t>
            </w:r>
            <w:r w:rsidRPr="002C42A8">
              <w:rPr>
                <w:color w:val="000000"/>
                <w:spacing w:val="-4"/>
                <w:highlight w:val="yellow"/>
                <w:lang w:val="en-US"/>
              </w:rPr>
              <w:t xml:space="preserve"> </w:t>
            </w:r>
            <w:r w:rsidRPr="002C42A8">
              <w:rPr>
                <w:color w:val="000000"/>
                <w:spacing w:val="-2"/>
                <w:highlight w:val="yellow"/>
                <w:lang w:val="en-US"/>
              </w:rPr>
              <w:t>Woods</w:t>
            </w:r>
          </w:p>
        </w:tc>
      </w:tr>
    </w:tbl>
    <w:p w14:paraId="79709BCC" w14:textId="77777777" w:rsidR="00FA2224" w:rsidRDefault="00000000">
      <w:pPr>
        <w:spacing w:before="183"/>
        <w:ind w:left="2518" w:right="2519"/>
        <w:jc w:val="center"/>
        <w:rPr>
          <w:sz w:val="20"/>
        </w:rPr>
      </w:pPr>
      <w:r>
        <w:rPr>
          <w:sz w:val="20"/>
        </w:rPr>
        <w:t>Este</w:t>
      </w:r>
      <w:r>
        <w:rPr>
          <w:spacing w:val="-7"/>
          <w:sz w:val="20"/>
        </w:rPr>
        <w:t xml:space="preserve"> </w:t>
      </w:r>
      <w:r>
        <w:rPr>
          <w:sz w:val="20"/>
        </w:rPr>
        <w:t>formulario</w:t>
      </w:r>
      <w:r>
        <w:rPr>
          <w:spacing w:val="-4"/>
          <w:sz w:val="20"/>
        </w:rPr>
        <w:t xml:space="preserve"> </w:t>
      </w:r>
      <w:r>
        <w:rPr>
          <w:sz w:val="20"/>
        </w:rPr>
        <w:t>puede</w:t>
      </w:r>
      <w:r>
        <w:rPr>
          <w:spacing w:val="-4"/>
          <w:sz w:val="20"/>
        </w:rPr>
        <w:t xml:space="preserve"> </w:t>
      </w:r>
      <w:r>
        <w:rPr>
          <w:sz w:val="20"/>
        </w:rPr>
        <w:t>expandirse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limita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una</w:t>
      </w:r>
      <w:r>
        <w:rPr>
          <w:spacing w:val="-4"/>
          <w:sz w:val="20"/>
        </w:rPr>
        <w:t xml:space="preserve"> </w:t>
      </w:r>
      <w:r>
        <w:rPr>
          <w:sz w:val="20"/>
        </w:rPr>
        <w:t>sola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página</w:t>
      </w: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8"/>
        <w:gridCol w:w="4771"/>
        <w:gridCol w:w="2609"/>
        <w:gridCol w:w="2431"/>
      </w:tblGrid>
      <w:tr w:rsidR="00FA2224" w14:paraId="2EBE152D" w14:textId="77777777">
        <w:trPr>
          <w:trHeight w:val="1449"/>
        </w:trPr>
        <w:tc>
          <w:tcPr>
            <w:tcW w:w="3528" w:type="dxa"/>
            <w:shd w:val="clear" w:color="auto" w:fill="BEBEBE"/>
          </w:tcPr>
          <w:p w14:paraId="7015D180" w14:textId="77777777" w:rsidR="00FA2224" w:rsidRDefault="00FA2224">
            <w:pPr>
              <w:pStyle w:val="TableParagraph"/>
              <w:spacing w:before="219"/>
            </w:pPr>
          </w:p>
          <w:p w14:paraId="10130706" w14:textId="77777777" w:rsidR="00FA2224" w:rsidRDefault="00000000">
            <w:pPr>
              <w:pStyle w:val="TableParagraph"/>
              <w:ind w:left="1231" w:right="79" w:hanging="936"/>
              <w:rPr>
                <w:b/>
              </w:rPr>
            </w:pPr>
            <w:r>
              <w:rPr>
                <w:b/>
              </w:rPr>
              <w:t>Hallazgos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clave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perfil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2"/>
              </w:rPr>
              <w:t>desarrollo</w:t>
            </w:r>
          </w:p>
        </w:tc>
        <w:tc>
          <w:tcPr>
            <w:tcW w:w="4771" w:type="dxa"/>
            <w:shd w:val="clear" w:color="auto" w:fill="BEBEBE"/>
          </w:tcPr>
          <w:p w14:paraId="45013DD5" w14:textId="77777777" w:rsidR="00FA2224" w:rsidRDefault="00000000">
            <w:pPr>
              <w:pStyle w:val="TableParagraph"/>
              <w:spacing w:before="184" w:line="252" w:lineRule="exact"/>
              <w:ind w:left="10" w:right="1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Pasos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seguir</w:t>
            </w:r>
            <w:proofErr w:type="gramEnd"/>
          </w:p>
          <w:p w14:paraId="5BADE740" w14:textId="77777777" w:rsidR="00FA2224" w:rsidRDefault="00000000">
            <w:pPr>
              <w:pStyle w:val="TableParagraph"/>
              <w:ind w:left="162" w:right="154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(Incluyendo oportunidades de aprendizaje planificadas, interacciones y estrategias de enseñanza,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entorno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y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materiales,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participación </w:t>
            </w:r>
            <w:r>
              <w:rPr>
                <w:b/>
                <w:spacing w:val="-2"/>
                <w:sz w:val="20"/>
              </w:rPr>
              <w:t>familiar)</w:t>
            </w:r>
          </w:p>
        </w:tc>
        <w:tc>
          <w:tcPr>
            <w:tcW w:w="2609" w:type="dxa"/>
            <w:shd w:val="clear" w:color="auto" w:fill="BEBEBE"/>
          </w:tcPr>
          <w:p w14:paraId="398D580B" w14:textId="77777777" w:rsidR="00FA2224" w:rsidRDefault="00000000">
            <w:pPr>
              <w:pStyle w:val="TableParagraph"/>
              <w:spacing w:before="93"/>
              <w:ind w:left="100" w:right="92"/>
              <w:jc w:val="center"/>
              <w:rPr>
                <w:b/>
              </w:rPr>
            </w:pPr>
            <w:r>
              <w:rPr>
                <w:b/>
              </w:rPr>
              <w:t>Fecha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finalización esperada y/o </w:t>
            </w:r>
            <w:r>
              <w:rPr>
                <w:b/>
                <w:spacing w:val="-2"/>
              </w:rPr>
              <w:t xml:space="preserve">implementación </w:t>
            </w:r>
            <w:r>
              <w:rPr>
                <w:b/>
              </w:rPr>
              <w:t xml:space="preserve">continua y personas </w:t>
            </w:r>
            <w:r>
              <w:rPr>
                <w:b/>
                <w:spacing w:val="-2"/>
              </w:rPr>
              <w:t>responsables</w:t>
            </w:r>
          </w:p>
        </w:tc>
        <w:tc>
          <w:tcPr>
            <w:tcW w:w="2431" w:type="dxa"/>
            <w:shd w:val="clear" w:color="auto" w:fill="BEBEBE"/>
          </w:tcPr>
          <w:p w14:paraId="7E777702" w14:textId="77777777" w:rsidR="00FA2224" w:rsidRDefault="00000000">
            <w:pPr>
              <w:pStyle w:val="TableParagraph"/>
              <w:ind w:left="753" w:right="450" w:hanging="293"/>
              <w:jc w:val="both"/>
              <w:rPr>
                <w:b/>
              </w:rPr>
            </w:pPr>
            <w:r>
              <w:rPr>
                <w:b/>
              </w:rPr>
              <w:t>Seguimiento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y </w:t>
            </w:r>
            <w:r>
              <w:rPr>
                <w:b/>
                <w:spacing w:val="-2"/>
              </w:rPr>
              <w:t>reflexión</w:t>
            </w:r>
          </w:p>
          <w:p w14:paraId="481D7FD6" w14:textId="77777777" w:rsidR="00FA2224" w:rsidRDefault="00000000">
            <w:pPr>
              <w:pStyle w:val="TableParagraph"/>
              <w:ind w:left="208" w:right="201" w:firstLine="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(Cambios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realizados, fecha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finalización, extensión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tiempo)</w:t>
            </w:r>
          </w:p>
        </w:tc>
      </w:tr>
      <w:tr w:rsidR="00FA2224" w14:paraId="5771E0B6" w14:textId="77777777">
        <w:trPr>
          <w:trHeight w:val="508"/>
        </w:trPr>
        <w:tc>
          <w:tcPr>
            <w:tcW w:w="3528" w:type="dxa"/>
            <w:tcBorders>
              <w:bottom w:val="nil"/>
            </w:tcBorders>
          </w:tcPr>
          <w:p w14:paraId="4D3F306B" w14:textId="472D9516" w:rsidR="00FA2224" w:rsidRDefault="002C42A8" w:rsidP="002C42A8">
            <w:pPr>
              <w:pStyle w:val="TableParagraph"/>
              <w:ind w:left="102" w:right="93"/>
              <w:jc w:val="center"/>
              <w:rPr>
                <w:b/>
              </w:rPr>
            </w:pPr>
            <w:r w:rsidRPr="002C42A8">
              <w:rPr>
                <w:b/>
              </w:rPr>
              <w:t>Pregunte: En términos de</w:t>
            </w:r>
            <w:r>
              <w:rPr>
                <w:b/>
              </w:rPr>
              <w:t xml:space="preserve"> </w:t>
            </w:r>
            <w:r w:rsidRPr="002C42A8">
              <w:rPr>
                <w:b/>
              </w:rPr>
              <w:t>desarrollo, ¿qué sabemos</w:t>
            </w:r>
            <w:r>
              <w:rPr>
                <w:b/>
              </w:rPr>
              <w:t xml:space="preserve"> </w:t>
            </w:r>
            <w:r w:rsidRPr="002C42A8">
              <w:rPr>
                <w:b/>
              </w:rPr>
              <w:t>acerca de los niños</w:t>
            </w:r>
            <w:r>
              <w:rPr>
                <w:b/>
              </w:rPr>
              <w:t xml:space="preserve"> </w:t>
            </w:r>
            <w:r w:rsidRPr="002C42A8">
              <w:rPr>
                <w:b/>
              </w:rPr>
              <w:t>actualmente matriculados en</w:t>
            </w:r>
            <w:r>
              <w:rPr>
                <w:b/>
              </w:rPr>
              <w:t xml:space="preserve"> </w:t>
            </w:r>
            <w:r w:rsidRPr="002C42A8">
              <w:rPr>
                <w:b/>
              </w:rPr>
              <w:t>nuestro salón de clases?</w:t>
            </w:r>
          </w:p>
        </w:tc>
        <w:tc>
          <w:tcPr>
            <w:tcW w:w="4771" w:type="dxa"/>
            <w:tcBorders>
              <w:bottom w:val="nil"/>
            </w:tcBorders>
          </w:tcPr>
          <w:p w14:paraId="0C31673E" w14:textId="0D30F2C9" w:rsidR="00FA2224" w:rsidRDefault="002C42A8" w:rsidP="002C42A8">
            <w:pPr>
              <w:pStyle w:val="TableParagraph"/>
              <w:ind w:left="10" w:right="2"/>
              <w:jc w:val="center"/>
              <w:rPr>
                <w:b/>
              </w:rPr>
            </w:pPr>
            <w:r w:rsidRPr="002C42A8">
              <w:rPr>
                <w:b/>
              </w:rPr>
              <w:t>Pregunte: ¿Qué metas podemos establecer</w:t>
            </w:r>
            <w:r>
              <w:rPr>
                <w:b/>
              </w:rPr>
              <w:t xml:space="preserve"> </w:t>
            </w:r>
            <w:r w:rsidRPr="002C42A8">
              <w:rPr>
                <w:b/>
              </w:rPr>
              <w:t>para satisfacer las necesidades de los</w:t>
            </w:r>
            <w:r>
              <w:rPr>
                <w:b/>
              </w:rPr>
              <w:t xml:space="preserve"> </w:t>
            </w:r>
            <w:r w:rsidRPr="002C42A8">
              <w:rPr>
                <w:b/>
              </w:rPr>
              <w:t>niños actualmente matriculados en nuestro</w:t>
            </w:r>
            <w:r>
              <w:rPr>
                <w:b/>
              </w:rPr>
              <w:t xml:space="preserve"> </w:t>
            </w:r>
            <w:r w:rsidRPr="002C42A8">
              <w:rPr>
                <w:b/>
              </w:rPr>
              <w:t>salón de clases?</w:t>
            </w:r>
          </w:p>
        </w:tc>
        <w:tc>
          <w:tcPr>
            <w:tcW w:w="2609" w:type="dxa"/>
            <w:tcBorders>
              <w:bottom w:val="nil"/>
            </w:tcBorders>
          </w:tcPr>
          <w:p w14:paraId="5E527E5A" w14:textId="0B5B9F28" w:rsidR="00FA2224" w:rsidRDefault="002C42A8" w:rsidP="002C42A8">
            <w:pPr>
              <w:pStyle w:val="TableParagraph"/>
              <w:ind w:left="105"/>
              <w:rPr>
                <w:b/>
              </w:rPr>
            </w:pPr>
            <w:r w:rsidRPr="002C42A8">
              <w:rPr>
                <w:b/>
              </w:rPr>
              <w:t>Pregunte: ¿Cómo</w:t>
            </w:r>
            <w:r>
              <w:rPr>
                <w:b/>
              </w:rPr>
              <w:t xml:space="preserve"> </w:t>
            </w:r>
            <w:r w:rsidRPr="002C42A8">
              <w:rPr>
                <w:b/>
              </w:rPr>
              <w:t>logramos nuestros</w:t>
            </w:r>
            <w:r>
              <w:rPr>
                <w:b/>
              </w:rPr>
              <w:t xml:space="preserve"> </w:t>
            </w:r>
            <w:r w:rsidRPr="002C42A8">
              <w:rPr>
                <w:b/>
              </w:rPr>
              <w:t xml:space="preserve">objetivos en </w:t>
            </w:r>
            <w:r>
              <w:rPr>
                <w:b/>
              </w:rPr>
              <w:t xml:space="preserve">el </w:t>
            </w:r>
            <w:r w:rsidRPr="002C42A8">
              <w:rPr>
                <w:b/>
              </w:rPr>
              <w:t>salón de clases?</w:t>
            </w:r>
          </w:p>
        </w:tc>
        <w:tc>
          <w:tcPr>
            <w:tcW w:w="2431" w:type="dxa"/>
            <w:tcBorders>
              <w:bottom w:val="nil"/>
            </w:tcBorders>
          </w:tcPr>
          <w:p w14:paraId="629FA9E5" w14:textId="77777777" w:rsidR="002C42A8" w:rsidRPr="002C42A8" w:rsidRDefault="002C42A8" w:rsidP="002C42A8">
            <w:pPr>
              <w:pStyle w:val="TableParagraph"/>
              <w:ind w:left="7"/>
              <w:jc w:val="center"/>
              <w:rPr>
                <w:b/>
              </w:rPr>
            </w:pPr>
            <w:r w:rsidRPr="002C42A8">
              <w:rPr>
                <w:b/>
              </w:rPr>
              <w:t>Pregunte: ¿para</w:t>
            </w:r>
          </w:p>
          <w:p w14:paraId="1DC631D1" w14:textId="2245B499" w:rsidR="00FA2224" w:rsidRDefault="002C42A8" w:rsidP="002C42A8">
            <w:pPr>
              <w:pStyle w:val="TableParagraph"/>
              <w:ind w:left="7"/>
              <w:jc w:val="center"/>
              <w:rPr>
                <w:b/>
              </w:rPr>
            </w:pPr>
            <w:r w:rsidRPr="002C42A8">
              <w:rPr>
                <w:b/>
              </w:rPr>
              <w:t>cuándo?</w:t>
            </w:r>
          </w:p>
        </w:tc>
      </w:tr>
      <w:tr w:rsidR="00FA2224" w14:paraId="158D4D7E" w14:textId="77777777">
        <w:trPr>
          <w:trHeight w:val="253"/>
        </w:trPr>
        <w:tc>
          <w:tcPr>
            <w:tcW w:w="3528" w:type="dxa"/>
            <w:tcBorders>
              <w:top w:val="nil"/>
              <w:bottom w:val="nil"/>
            </w:tcBorders>
          </w:tcPr>
          <w:p w14:paraId="46C69263" w14:textId="0DC6BD6D" w:rsidR="00FA2224" w:rsidRDefault="00FA2224">
            <w:pPr>
              <w:pStyle w:val="TableParagraph"/>
              <w:spacing w:line="233" w:lineRule="exact"/>
              <w:ind w:left="102" w:right="96"/>
              <w:jc w:val="center"/>
              <w:rPr>
                <w:b/>
              </w:rPr>
            </w:pPr>
          </w:p>
        </w:tc>
        <w:tc>
          <w:tcPr>
            <w:tcW w:w="4771" w:type="dxa"/>
            <w:tcBorders>
              <w:top w:val="nil"/>
              <w:bottom w:val="nil"/>
            </w:tcBorders>
          </w:tcPr>
          <w:p w14:paraId="4AEACBDC" w14:textId="2DD25A39" w:rsidR="00FA2224" w:rsidRDefault="00FA2224">
            <w:pPr>
              <w:pStyle w:val="TableParagraph"/>
              <w:spacing w:line="233" w:lineRule="exact"/>
              <w:ind w:left="10" w:right="2"/>
              <w:jc w:val="center"/>
              <w:rPr>
                <w:b/>
              </w:rPr>
            </w:pPr>
          </w:p>
        </w:tc>
        <w:tc>
          <w:tcPr>
            <w:tcW w:w="2609" w:type="dxa"/>
            <w:tcBorders>
              <w:top w:val="nil"/>
              <w:bottom w:val="nil"/>
            </w:tcBorders>
          </w:tcPr>
          <w:p w14:paraId="2C9BA657" w14:textId="0A08C116" w:rsidR="00FA2224" w:rsidRDefault="00FA2224">
            <w:pPr>
              <w:pStyle w:val="TableParagraph"/>
              <w:spacing w:line="233" w:lineRule="exact"/>
              <w:ind w:left="105"/>
              <w:rPr>
                <w:b/>
              </w:rPr>
            </w:pPr>
          </w:p>
        </w:tc>
        <w:tc>
          <w:tcPr>
            <w:tcW w:w="2431" w:type="dxa"/>
            <w:tcBorders>
              <w:top w:val="nil"/>
              <w:bottom w:val="nil"/>
            </w:tcBorders>
          </w:tcPr>
          <w:p w14:paraId="6A493543" w14:textId="5BCEA248" w:rsidR="00FA2224" w:rsidRDefault="00FA2224">
            <w:pPr>
              <w:pStyle w:val="TableParagraph"/>
              <w:spacing w:line="233" w:lineRule="exact"/>
              <w:ind w:left="7"/>
              <w:jc w:val="center"/>
              <w:rPr>
                <w:b/>
              </w:rPr>
            </w:pPr>
          </w:p>
        </w:tc>
      </w:tr>
      <w:tr w:rsidR="00FA2224" w14:paraId="1281C442" w14:textId="77777777">
        <w:trPr>
          <w:trHeight w:val="253"/>
        </w:trPr>
        <w:tc>
          <w:tcPr>
            <w:tcW w:w="3528" w:type="dxa"/>
            <w:tcBorders>
              <w:top w:val="nil"/>
              <w:bottom w:val="nil"/>
            </w:tcBorders>
          </w:tcPr>
          <w:p w14:paraId="68E2A1CE" w14:textId="1C5DAEA1" w:rsidR="00FA2224" w:rsidRDefault="00FA2224">
            <w:pPr>
              <w:pStyle w:val="TableParagraph"/>
              <w:spacing w:line="233" w:lineRule="exact"/>
              <w:ind w:left="102" w:right="94"/>
              <w:jc w:val="center"/>
              <w:rPr>
                <w:b/>
              </w:rPr>
            </w:pPr>
          </w:p>
        </w:tc>
        <w:tc>
          <w:tcPr>
            <w:tcW w:w="4771" w:type="dxa"/>
            <w:tcBorders>
              <w:top w:val="nil"/>
              <w:bottom w:val="nil"/>
            </w:tcBorders>
          </w:tcPr>
          <w:p w14:paraId="59663D2B" w14:textId="79DC1AF7" w:rsidR="00FA2224" w:rsidRDefault="00FA2224">
            <w:pPr>
              <w:pStyle w:val="TableParagraph"/>
              <w:spacing w:line="233" w:lineRule="exact"/>
              <w:ind w:left="10"/>
              <w:jc w:val="center"/>
              <w:rPr>
                <w:b/>
              </w:rPr>
            </w:pPr>
          </w:p>
        </w:tc>
        <w:tc>
          <w:tcPr>
            <w:tcW w:w="2609" w:type="dxa"/>
            <w:tcBorders>
              <w:top w:val="nil"/>
              <w:bottom w:val="nil"/>
            </w:tcBorders>
          </w:tcPr>
          <w:p w14:paraId="42457296" w14:textId="0CE42AB5" w:rsidR="00FA2224" w:rsidRDefault="00FA2224">
            <w:pPr>
              <w:pStyle w:val="TableParagraph"/>
              <w:spacing w:line="233" w:lineRule="exact"/>
              <w:ind w:left="105"/>
              <w:rPr>
                <w:b/>
              </w:rPr>
            </w:pPr>
          </w:p>
        </w:tc>
        <w:tc>
          <w:tcPr>
            <w:tcW w:w="2431" w:type="dxa"/>
            <w:tcBorders>
              <w:top w:val="nil"/>
              <w:bottom w:val="nil"/>
            </w:tcBorders>
          </w:tcPr>
          <w:p w14:paraId="7D49C7C5" w14:textId="77777777" w:rsidR="00FA2224" w:rsidRDefault="00FA22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2224" w14:paraId="050B4203" w14:textId="77777777">
        <w:trPr>
          <w:trHeight w:val="253"/>
        </w:trPr>
        <w:tc>
          <w:tcPr>
            <w:tcW w:w="3528" w:type="dxa"/>
            <w:tcBorders>
              <w:top w:val="nil"/>
              <w:bottom w:val="nil"/>
            </w:tcBorders>
          </w:tcPr>
          <w:p w14:paraId="1752DCD7" w14:textId="51011A86" w:rsidR="00FA2224" w:rsidRDefault="00FA2224">
            <w:pPr>
              <w:pStyle w:val="TableParagraph"/>
              <w:spacing w:line="233" w:lineRule="exact"/>
              <w:ind w:left="102" w:right="93"/>
              <w:jc w:val="center"/>
              <w:rPr>
                <w:b/>
              </w:rPr>
            </w:pPr>
          </w:p>
        </w:tc>
        <w:tc>
          <w:tcPr>
            <w:tcW w:w="4771" w:type="dxa"/>
            <w:tcBorders>
              <w:top w:val="nil"/>
              <w:bottom w:val="nil"/>
            </w:tcBorders>
          </w:tcPr>
          <w:p w14:paraId="60EED4CF" w14:textId="0C0362E8" w:rsidR="00FA2224" w:rsidRDefault="00FA2224" w:rsidP="002C42A8">
            <w:pPr>
              <w:pStyle w:val="TableParagraph"/>
              <w:spacing w:line="233" w:lineRule="exact"/>
              <w:ind w:right="3"/>
              <w:rPr>
                <w:b/>
              </w:rPr>
            </w:pPr>
          </w:p>
        </w:tc>
        <w:tc>
          <w:tcPr>
            <w:tcW w:w="2609" w:type="dxa"/>
            <w:tcBorders>
              <w:top w:val="nil"/>
              <w:bottom w:val="nil"/>
            </w:tcBorders>
          </w:tcPr>
          <w:p w14:paraId="4566E596" w14:textId="284720B2" w:rsidR="00FA2224" w:rsidRDefault="00FA2224" w:rsidP="002C42A8">
            <w:pPr>
              <w:pStyle w:val="TableParagraph"/>
              <w:spacing w:line="233" w:lineRule="exact"/>
              <w:rPr>
                <w:b/>
              </w:rPr>
            </w:pPr>
          </w:p>
        </w:tc>
        <w:tc>
          <w:tcPr>
            <w:tcW w:w="2431" w:type="dxa"/>
            <w:tcBorders>
              <w:top w:val="nil"/>
              <w:bottom w:val="nil"/>
            </w:tcBorders>
          </w:tcPr>
          <w:p w14:paraId="178283E9" w14:textId="77777777" w:rsidR="00FA2224" w:rsidRDefault="00FA22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2224" w14:paraId="6285DA9C" w14:textId="77777777">
        <w:trPr>
          <w:trHeight w:val="250"/>
        </w:trPr>
        <w:tc>
          <w:tcPr>
            <w:tcW w:w="3528" w:type="dxa"/>
            <w:tcBorders>
              <w:top w:val="nil"/>
            </w:tcBorders>
          </w:tcPr>
          <w:p w14:paraId="1BF021B1" w14:textId="32635DD3" w:rsidR="00FA2224" w:rsidRDefault="00FA2224" w:rsidP="002C42A8">
            <w:pPr>
              <w:pStyle w:val="TableParagraph"/>
              <w:spacing w:line="230" w:lineRule="exact"/>
              <w:ind w:right="95"/>
              <w:rPr>
                <w:b/>
              </w:rPr>
            </w:pPr>
          </w:p>
        </w:tc>
        <w:tc>
          <w:tcPr>
            <w:tcW w:w="4771" w:type="dxa"/>
            <w:tcBorders>
              <w:top w:val="nil"/>
            </w:tcBorders>
          </w:tcPr>
          <w:p w14:paraId="66494A68" w14:textId="77777777" w:rsidR="00FA2224" w:rsidRDefault="00FA222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  <w:tcBorders>
              <w:top w:val="nil"/>
            </w:tcBorders>
          </w:tcPr>
          <w:p w14:paraId="24B86015" w14:textId="77777777" w:rsidR="00FA2224" w:rsidRDefault="00FA222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1" w:type="dxa"/>
            <w:tcBorders>
              <w:top w:val="nil"/>
            </w:tcBorders>
          </w:tcPr>
          <w:p w14:paraId="504AD979" w14:textId="77777777" w:rsidR="00FA2224" w:rsidRDefault="00FA22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42082D7" w14:textId="77777777" w:rsidR="00FA2224" w:rsidRDefault="00FA2224">
      <w:pPr>
        <w:pStyle w:val="TableParagraph"/>
        <w:rPr>
          <w:rFonts w:ascii="Times New Roman"/>
          <w:sz w:val="18"/>
        </w:rPr>
        <w:sectPr w:rsidR="00FA2224">
          <w:pgSz w:w="15840" w:h="12240" w:orient="landscape"/>
          <w:pgMar w:top="640" w:right="1080" w:bottom="280" w:left="1080" w:header="720" w:footer="720" w:gutter="0"/>
          <w:cols w:space="720"/>
        </w:sectPr>
      </w:pPr>
    </w:p>
    <w:p w14:paraId="2E4848B9" w14:textId="77777777" w:rsidR="00FA2224" w:rsidRDefault="00000000">
      <w:pPr>
        <w:tabs>
          <w:tab w:val="left" w:pos="8570"/>
        </w:tabs>
        <w:spacing w:before="80"/>
        <w:ind w:left="360" w:right="3958" w:hanging="1"/>
      </w:pPr>
      <w:r>
        <w:lastRenderedPageBreak/>
        <w:t>Departamento de Educación de California</w:t>
      </w:r>
      <w:r>
        <w:tab/>
        <w:t>EESD</w:t>
      </w:r>
      <w:r>
        <w:rPr>
          <w:spacing w:val="-16"/>
        </w:rPr>
        <w:t xml:space="preserve"> </w:t>
      </w:r>
      <w:r>
        <w:t>3900 División de educación especial y apoyos</w:t>
      </w:r>
    </w:p>
    <w:p w14:paraId="261ABA26" w14:textId="77777777" w:rsidR="00FA2224" w:rsidRDefault="00000000">
      <w:pPr>
        <w:ind w:left="360"/>
      </w:pPr>
      <w:r>
        <w:t>Marzo</w:t>
      </w:r>
      <w:r>
        <w:rPr>
          <w:spacing w:val="-3"/>
        </w:rPr>
        <w:t xml:space="preserve"> </w:t>
      </w:r>
      <w:r>
        <w:rPr>
          <w:spacing w:val="-4"/>
        </w:rPr>
        <w:t>2017</w:t>
      </w:r>
    </w:p>
    <w:p w14:paraId="6A640E95" w14:textId="77777777" w:rsidR="00FA2224" w:rsidRDefault="00FA2224">
      <w:pPr>
        <w:pStyle w:val="BodyText"/>
        <w:rPr>
          <w:sz w:val="20"/>
        </w:rPr>
      </w:pPr>
    </w:p>
    <w:p w14:paraId="1B904E9C" w14:textId="77777777" w:rsidR="00FA2224" w:rsidRDefault="00FA2224">
      <w:pPr>
        <w:pStyle w:val="BodyText"/>
        <w:spacing w:before="91"/>
        <w:rPr>
          <w:sz w:val="20"/>
        </w:r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8"/>
        <w:gridCol w:w="4771"/>
        <w:gridCol w:w="2609"/>
        <w:gridCol w:w="2431"/>
      </w:tblGrid>
      <w:tr w:rsidR="00FA2224" w14:paraId="7D11D24B" w14:textId="77777777">
        <w:trPr>
          <w:trHeight w:val="2022"/>
        </w:trPr>
        <w:tc>
          <w:tcPr>
            <w:tcW w:w="3528" w:type="dxa"/>
            <w:tcBorders>
              <w:bottom w:val="nil"/>
            </w:tcBorders>
          </w:tcPr>
          <w:p w14:paraId="0A248068" w14:textId="77777777" w:rsidR="00FA2224" w:rsidRDefault="00FA2224">
            <w:pPr>
              <w:pStyle w:val="TableParagraph"/>
              <w:spacing w:before="1"/>
            </w:pPr>
          </w:p>
          <w:p w14:paraId="355EBF11" w14:textId="77777777" w:rsidR="00FA2224" w:rsidRDefault="00000000">
            <w:pPr>
              <w:pStyle w:val="TableParagraph"/>
              <w:ind w:left="107" w:right="79"/>
            </w:pPr>
            <w:r>
              <w:t>El</w:t>
            </w:r>
            <w:r>
              <w:rPr>
                <w:spacing w:val="-6"/>
              </w:rPr>
              <w:t xml:space="preserve"> </w:t>
            </w:r>
            <w:r>
              <w:t>42%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clase</w:t>
            </w:r>
            <w:r>
              <w:rPr>
                <w:spacing w:val="-6"/>
              </w:rPr>
              <w:t xml:space="preserve"> </w:t>
            </w:r>
            <w:r>
              <w:t>se</w:t>
            </w:r>
            <w:r>
              <w:rPr>
                <w:spacing w:val="-6"/>
              </w:rPr>
              <w:t xml:space="preserve"> </w:t>
            </w:r>
            <w:r>
              <w:t xml:space="preserve">encuentra en Construye inicial en el área </w:t>
            </w:r>
            <w:r>
              <w:rPr>
                <w:spacing w:val="-4"/>
              </w:rPr>
              <w:t>COG</w:t>
            </w:r>
          </w:p>
        </w:tc>
        <w:tc>
          <w:tcPr>
            <w:tcW w:w="4771" w:type="dxa"/>
            <w:tcBorders>
              <w:bottom w:val="nil"/>
            </w:tcBorders>
          </w:tcPr>
          <w:p w14:paraId="0ED4CC3D" w14:textId="0E29D984" w:rsidR="00FA2224" w:rsidRDefault="00000000">
            <w:pPr>
              <w:pStyle w:val="TableParagraph"/>
              <w:ind w:left="107" w:right="161"/>
            </w:pPr>
            <w:r>
              <w:t>Proporcionar a las familias un documento de apoyo</w:t>
            </w:r>
            <w:r>
              <w:rPr>
                <w:spacing w:val="-6"/>
              </w:rPr>
              <w:t xml:space="preserve"> </w:t>
            </w:r>
            <w:r>
              <w:t>(en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reunión</w:t>
            </w:r>
            <w:r>
              <w:rPr>
                <w:spacing w:val="-7"/>
              </w:rPr>
              <w:t xml:space="preserve"> </w:t>
            </w:r>
            <w:r>
              <w:t>trimestral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7"/>
              </w:rPr>
              <w:t xml:space="preserve"> </w:t>
            </w:r>
            <w:r w:rsidR="002C42A8">
              <w:t>noviembre</w:t>
            </w:r>
            <w:r>
              <w:t xml:space="preserve">) que explique cómo desarrollar el razonamiento matemático de los niños en situaciones diarias haciendo preguntas y permitiendo que los niños creen diferentes </w:t>
            </w:r>
            <w:r>
              <w:rPr>
                <w:spacing w:val="-2"/>
              </w:rPr>
              <w:t>soluciones</w:t>
            </w:r>
          </w:p>
        </w:tc>
        <w:tc>
          <w:tcPr>
            <w:tcW w:w="2609" w:type="dxa"/>
            <w:tcBorders>
              <w:bottom w:val="nil"/>
            </w:tcBorders>
          </w:tcPr>
          <w:p w14:paraId="14AC0A91" w14:textId="77777777" w:rsidR="00FA2224" w:rsidRDefault="00000000">
            <w:pPr>
              <w:pStyle w:val="TableParagraph"/>
              <w:ind w:left="105" w:right="253"/>
            </w:pPr>
            <w:r>
              <w:t>30</w:t>
            </w:r>
            <w:r>
              <w:rPr>
                <w:spacing w:val="-16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r>
              <w:t>noviembre Maestro George</w:t>
            </w:r>
          </w:p>
          <w:p w14:paraId="271E1E51" w14:textId="77777777" w:rsidR="00FA2224" w:rsidRDefault="00FA2224">
            <w:pPr>
              <w:pStyle w:val="TableParagraph"/>
            </w:pPr>
          </w:p>
          <w:p w14:paraId="497DC166" w14:textId="77777777" w:rsidR="00FA2224" w:rsidRDefault="00FA2224">
            <w:pPr>
              <w:pStyle w:val="TableParagraph"/>
            </w:pPr>
          </w:p>
          <w:p w14:paraId="787133D4" w14:textId="77777777" w:rsidR="00FA2224" w:rsidRDefault="00FA2224">
            <w:pPr>
              <w:pStyle w:val="TableParagraph"/>
              <w:spacing w:before="233"/>
            </w:pPr>
          </w:p>
          <w:p w14:paraId="29DE3AB0" w14:textId="77777777" w:rsidR="00FA2224" w:rsidRDefault="00000000">
            <w:pPr>
              <w:pStyle w:val="TableParagraph"/>
              <w:spacing w:before="1" w:line="252" w:lineRule="exact"/>
              <w:ind w:left="105" w:right="253"/>
            </w:pPr>
            <w:r>
              <w:rPr>
                <w:spacing w:val="-2"/>
              </w:rPr>
              <w:t xml:space="preserve">Continuamente </w:t>
            </w:r>
            <w:r>
              <w:t xml:space="preserve">Maestra </w:t>
            </w:r>
            <w:proofErr w:type="spellStart"/>
            <w:r>
              <w:t>Joy</w:t>
            </w:r>
            <w:proofErr w:type="spellEnd"/>
          </w:p>
        </w:tc>
        <w:tc>
          <w:tcPr>
            <w:tcW w:w="2431" w:type="dxa"/>
            <w:vMerge w:val="restart"/>
          </w:tcPr>
          <w:p w14:paraId="4D7E305A" w14:textId="77777777" w:rsidR="00FA2224" w:rsidRDefault="00FA2224">
            <w:pPr>
              <w:pStyle w:val="TableParagraph"/>
              <w:rPr>
                <w:rFonts w:ascii="Times New Roman"/>
              </w:rPr>
            </w:pPr>
          </w:p>
        </w:tc>
      </w:tr>
      <w:tr w:rsidR="00FA2224" w14:paraId="1F2D0D7B" w14:textId="77777777">
        <w:trPr>
          <w:trHeight w:val="1254"/>
        </w:trPr>
        <w:tc>
          <w:tcPr>
            <w:tcW w:w="3528" w:type="dxa"/>
            <w:tcBorders>
              <w:top w:val="nil"/>
              <w:bottom w:val="nil"/>
            </w:tcBorders>
          </w:tcPr>
          <w:p w14:paraId="2FBD9323" w14:textId="77777777" w:rsidR="00FA2224" w:rsidRDefault="00FA222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71" w:type="dxa"/>
            <w:tcBorders>
              <w:top w:val="nil"/>
              <w:bottom w:val="nil"/>
            </w:tcBorders>
          </w:tcPr>
          <w:p w14:paraId="16C2845A" w14:textId="77777777" w:rsidR="00FA2224" w:rsidRDefault="00000000">
            <w:pPr>
              <w:pStyle w:val="TableParagraph"/>
              <w:ind w:left="107" w:right="161"/>
            </w:pPr>
            <w:r>
              <w:t>Los maestros moldearán el lenguaje matemático pensando en voz alta cuando hablan a los niños y describiendo sus acciones</w:t>
            </w:r>
            <w:r>
              <w:rPr>
                <w:spacing w:val="-11"/>
              </w:rPr>
              <w:t xml:space="preserve"> </w:t>
            </w:r>
            <w:r>
              <w:t>utilizando</w:t>
            </w:r>
            <w:r>
              <w:rPr>
                <w:spacing w:val="-12"/>
              </w:rPr>
              <w:t xml:space="preserve"> </w:t>
            </w:r>
            <w:r>
              <w:t>conceptos</w:t>
            </w:r>
            <w:r>
              <w:rPr>
                <w:spacing w:val="-14"/>
              </w:rPr>
              <w:t xml:space="preserve"> </w:t>
            </w:r>
            <w:r>
              <w:t>matemáticos</w:t>
            </w:r>
          </w:p>
        </w:tc>
        <w:tc>
          <w:tcPr>
            <w:tcW w:w="2609" w:type="dxa"/>
            <w:tcBorders>
              <w:top w:val="nil"/>
              <w:bottom w:val="nil"/>
            </w:tcBorders>
          </w:tcPr>
          <w:p w14:paraId="3F5C33FB" w14:textId="77777777" w:rsidR="00FA2224" w:rsidRDefault="00FA2224">
            <w:pPr>
              <w:pStyle w:val="TableParagraph"/>
            </w:pPr>
          </w:p>
          <w:p w14:paraId="4F43025E" w14:textId="77777777" w:rsidR="00FA2224" w:rsidRDefault="00FA2224">
            <w:pPr>
              <w:pStyle w:val="TableParagraph"/>
              <w:spacing w:before="224"/>
            </w:pPr>
          </w:p>
          <w:p w14:paraId="58BEB659" w14:textId="77777777" w:rsidR="00FA2224" w:rsidRDefault="00000000">
            <w:pPr>
              <w:pStyle w:val="TableParagraph"/>
              <w:spacing w:line="252" w:lineRule="exact"/>
              <w:ind w:left="105" w:right="1095"/>
            </w:pPr>
            <w:r>
              <w:t>8 de enero Maestra</w:t>
            </w:r>
            <w:r>
              <w:rPr>
                <w:spacing w:val="-16"/>
              </w:rPr>
              <w:t xml:space="preserve"> </w:t>
            </w:r>
            <w:r>
              <w:t>Linda</w:t>
            </w:r>
          </w:p>
        </w:tc>
        <w:tc>
          <w:tcPr>
            <w:tcW w:w="2431" w:type="dxa"/>
            <w:vMerge/>
            <w:tcBorders>
              <w:top w:val="nil"/>
            </w:tcBorders>
          </w:tcPr>
          <w:p w14:paraId="27666B3F" w14:textId="77777777" w:rsidR="00FA2224" w:rsidRDefault="00FA2224">
            <w:pPr>
              <w:rPr>
                <w:sz w:val="2"/>
                <w:szCs w:val="2"/>
              </w:rPr>
            </w:pPr>
          </w:p>
        </w:tc>
      </w:tr>
      <w:tr w:rsidR="00FA2224" w14:paraId="0D3C00ED" w14:textId="77777777">
        <w:trPr>
          <w:trHeight w:val="750"/>
        </w:trPr>
        <w:tc>
          <w:tcPr>
            <w:tcW w:w="3528" w:type="dxa"/>
            <w:tcBorders>
              <w:top w:val="nil"/>
            </w:tcBorders>
          </w:tcPr>
          <w:p w14:paraId="1E6AE700" w14:textId="77777777" w:rsidR="00FA2224" w:rsidRDefault="00FA222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71" w:type="dxa"/>
            <w:tcBorders>
              <w:top w:val="nil"/>
            </w:tcBorders>
          </w:tcPr>
          <w:p w14:paraId="062CB123" w14:textId="77777777" w:rsidR="00FA2224" w:rsidRDefault="00000000">
            <w:pPr>
              <w:pStyle w:val="TableParagraph"/>
              <w:ind w:left="107"/>
            </w:pPr>
            <w:r>
              <w:t>Implementar</w:t>
            </w:r>
            <w:r>
              <w:rPr>
                <w:spacing w:val="-5"/>
              </w:rPr>
              <w:t xml:space="preserve"> </w:t>
            </w:r>
            <w:r>
              <w:t>actividades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patrones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11"/>
              </w:rPr>
              <w:t xml:space="preserve"> </w:t>
            </w:r>
            <w:r>
              <w:t>formas en el ciclo de la mañana tres veces a la</w:t>
            </w:r>
          </w:p>
          <w:p w14:paraId="7B943FC9" w14:textId="77777777" w:rsidR="00FA2224" w:rsidRDefault="00000000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semana</w:t>
            </w:r>
          </w:p>
        </w:tc>
        <w:tc>
          <w:tcPr>
            <w:tcW w:w="2609" w:type="dxa"/>
            <w:tcBorders>
              <w:top w:val="nil"/>
            </w:tcBorders>
          </w:tcPr>
          <w:p w14:paraId="01600B71" w14:textId="77777777" w:rsidR="00FA2224" w:rsidRDefault="00FA222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1" w:type="dxa"/>
            <w:vMerge/>
            <w:tcBorders>
              <w:top w:val="nil"/>
            </w:tcBorders>
          </w:tcPr>
          <w:p w14:paraId="5CA3A69F" w14:textId="77777777" w:rsidR="00FA2224" w:rsidRDefault="00FA2224">
            <w:pPr>
              <w:rPr>
                <w:sz w:val="2"/>
                <w:szCs w:val="2"/>
              </w:rPr>
            </w:pPr>
          </w:p>
        </w:tc>
      </w:tr>
    </w:tbl>
    <w:p w14:paraId="51FC36E6" w14:textId="77777777" w:rsidR="00FA2224" w:rsidRDefault="00FA2224">
      <w:pPr>
        <w:rPr>
          <w:sz w:val="2"/>
          <w:szCs w:val="2"/>
        </w:rPr>
        <w:sectPr w:rsidR="00FA2224">
          <w:pgSz w:w="15840" w:h="12240" w:orient="landscape"/>
          <w:pgMar w:top="640" w:right="1080" w:bottom="280" w:left="1080" w:header="720" w:footer="720" w:gutter="0"/>
          <w:cols w:space="720"/>
        </w:sectPr>
      </w:pPr>
    </w:p>
    <w:p w14:paraId="53D2F53D" w14:textId="77777777" w:rsidR="00FA2224" w:rsidRDefault="00000000">
      <w:pPr>
        <w:pStyle w:val="Heading1"/>
        <w:spacing w:before="63"/>
      </w:pPr>
      <w:r>
        <w:lastRenderedPageBreak/>
        <w:t>Perfil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Desarrollo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Resultados</w:t>
      </w:r>
      <w:r>
        <w:rPr>
          <w:spacing w:val="-9"/>
        </w:rPr>
        <w:t xml:space="preserve"> </w:t>
      </w:r>
      <w:r>
        <w:t>deseados–Resumen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2"/>
        </w:rPr>
        <w:t>conclusiones</w:t>
      </w:r>
    </w:p>
    <w:p w14:paraId="5F16FD46" w14:textId="77777777" w:rsidR="00FA2224" w:rsidRDefault="00FA2224">
      <w:pPr>
        <w:pStyle w:val="BodyText"/>
        <w:spacing w:before="46"/>
        <w:rPr>
          <w:b/>
        </w:rPr>
      </w:pPr>
    </w:p>
    <w:p w14:paraId="0FFF57A6" w14:textId="77777777" w:rsidR="00FA2224" w:rsidRDefault="00000000">
      <w:pPr>
        <w:ind w:left="5"/>
        <w:rPr>
          <w:b/>
          <w:sz w:val="28"/>
        </w:rPr>
      </w:pPr>
      <w:r>
        <w:rPr>
          <w:b/>
          <w:sz w:val="24"/>
        </w:rPr>
        <w:t>Nombre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legal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contratista:</w:t>
      </w:r>
      <w:r>
        <w:rPr>
          <w:b/>
          <w:spacing w:val="-2"/>
          <w:sz w:val="24"/>
        </w:rPr>
        <w:t xml:space="preserve"> </w:t>
      </w:r>
      <w:r>
        <w:rPr>
          <w:b/>
          <w:color w:val="000000"/>
          <w:sz w:val="28"/>
          <w:highlight w:val="yellow"/>
        </w:rPr>
        <w:t>Happy</w:t>
      </w:r>
      <w:r>
        <w:rPr>
          <w:b/>
          <w:color w:val="000000"/>
          <w:spacing w:val="-3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Day</w:t>
      </w:r>
      <w:r>
        <w:rPr>
          <w:b/>
          <w:color w:val="000000"/>
          <w:spacing w:val="-2"/>
          <w:sz w:val="28"/>
          <w:highlight w:val="yellow"/>
        </w:rPr>
        <w:t xml:space="preserve"> </w:t>
      </w:r>
      <w:proofErr w:type="spellStart"/>
      <w:r>
        <w:rPr>
          <w:b/>
          <w:color w:val="000000"/>
          <w:spacing w:val="-2"/>
          <w:sz w:val="28"/>
          <w:highlight w:val="yellow"/>
        </w:rPr>
        <w:t>Preschool</w:t>
      </w:r>
      <w:proofErr w:type="spellEnd"/>
      <w:r>
        <w:rPr>
          <w:b/>
          <w:color w:val="000000"/>
          <w:spacing w:val="40"/>
          <w:sz w:val="28"/>
          <w:highlight w:val="yellow"/>
        </w:rPr>
        <w:t xml:space="preserve"> </w:t>
      </w:r>
    </w:p>
    <w:p w14:paraId="51D24063" w14:textId="77777777" w:rsidR="00FA2224" w:rsidRDefault="00FA2224">
      <w:pPr>
        <w:pStyle w:val="BodyText"/>
        <w:spacing w:before="45"/>
        <w:rPr>
          <w:b/>
        </w:rPr>
      </w:pPr>
    </w:p>
    <w:p w14:paraId="09FD01F1" w14:textId="77777777" w:rsidR="00FA2224" w:rsidRDefault="00000000">
      <w:pPr>
        <w:pStyle w:val="Heading2"/>
        <w:ind w:left="5"/>
        <w:rPr>
          <w:sz w:val="28"/>
        </w:rPr>
      </w:pPr>
      <w:r>
        <w:t>Centro</w:t>
      </w:r>
      <w:r>
        <w:rPr>
          <w:spacing w:val="-4"/>
        </w:rPr>
        <w:t xml:space="preserve"> </w:t>
      </w:r>
      <w:r>
        <w:t>o cuidado</w:t>
      </w:r>
      <w:r>
        <w:rPr>
          <w:spacing w:val="-1"/>
        </w:rPr>
        <w:t xml:space="preserve"> </w:t>
      </w:r>
      <w:r>
        <w:t>infantil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 xml:space="preserve">hogar: </w:t>
      </w:r>
      <w:r>
        <w:rPr>
          <w:color w:val="000000"/>
          <w:spacing w:val="-2"/>
          <w:sz w:val="28"/>
          <w:highlight w:val="yellow"/>
        </w:rPr>
        <w:t>Centro</w:t>
      </w:r>
      <w:r>
        <w:rPr>
          <w:color w:val="000000"/>
          <w:spacing w:val="40"/>
          <w:sz w:val="28"/>
          <w:highlight w:val="yellow"/>
        </w:rPr>
        <w:t xml:space="preserve"> </w:t>
      </w:r>
    </w:p>
    <w:p w14:paraId="4A402436" w14:textId="77777777" w:rsidR="00FA2224" w:rsidRDefault="00FA2224">
      <w:pPr>
        <w:pStyle w:val="BodyText"/>
        <w:spacing w:before="45"/>
        <w:rPr>
          <w:b/>
        </w:rPr>
      </w:pPr>
    </w:p>
    <w:p w14:paraId="19BA0529" w14:textId="77777777" w:rsidR="00FA2224" w:rsidRDefault="00000000">
      <w:pPr>
        <w:ind w:left="5"/>
        <w:rPr>
          <w:b/>
          <w:sz w:val="28"/>
        </w:rPr>
      </w:pPr>
      <w:r>
        <w:rPr>
          <w:b/>
          <w:sz w:val="24"/>
        </w:rPr>
        <w:t>Fecha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planificación:</w:t>
      </w:r>
      <w:r>
        <w:rPr>
          <w:b/>
          <w:spacing w:val="-4"/>
          <w:sz w:val="24"/>
        </w:rPr>
        <w:t xml:space="preserve"> </w:t>
      </w:r>
      <w:r>
        <w:rPr>
          <w:b/>
          <w:color w:val="000000"/>
          <w:sz w:val="28"/>
          <w:highlight w:val="yellow"/>
        </w:rPr>
        <w:t>14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de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octubre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de</w:t>
      </w:r>
      <w:r>
        <w:rPr>
          <w:b/>
          <w:color w:val="000000"/>
          <w:spacing w:val="-3"/>
          <w:sz w:val="28"/>
          <w:highlight w:val="yellow"/>
        </w:rPr>
        <w:t xml:space="preserve"> </w:t>
      </w:r>
      <w:r>
        <w:rPr>
          <w:b/>
          <w:color w:val="000000"/>
          <w:spacing w:val="-4"/>
          <w:sz w:val="28"/>
          <w:highlight w:val="yellow"/>
        </w:rPr>
        <w:t>2022</w:t>
      </w:r>
    </w:p>
    <w:p w14:paraId="1064ABB2" w14:textId="77777777" w:rsidR="00FA2224" w:rsidRDefault="00FA2224">
      <w:pPr>
        <w:pStyle w:val="BodyText"/>
        <w:spacing w:before="44"/>
        <w:rPr>
          <w:b/>
        </w:rPr>
      </w:pPr>
    </w:p>
    <w:p w14:paraId="011B8F2E" w14:textId="77777777" w:rsidR="00FA2224" w:rsidRDefault="00000000">
      <w:pPr>
        <w:spacing w:before="1" w:line="480" w:lineRule="auto"/>
        <w:ind w:right="485"/>
        <w:rPr>
          <w:b/>
          <w:sz w:val="24"/>
        </w:rPr>
      </w:pPr>
      <w:r>
        <w:rPr>
          <w:b/>
          <w:sz w:val="24"/>
        </w:rPr>
        <w:t>Nombre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cargo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planificador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principal: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Sra.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Baker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Maestra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principal Fecha(s) de seguimiento:</w:t>
      </w:r>
    </w:p>
    <w:p w14:paraId="19507E14" w14:textId="77777777" w:rsidR="00FA2224" w:rsidRDefault="00000000">
      <w:pPr>
        <w:pStyle w:val="Heading1"/>
        <w:spacing w:before="1"/>
      </w:pPr>
      <w:r>
        <w:rPr>
          <w:color w:val="000000"/>
          <w:highlight w:val="yellow"/>
        </w:rPr>
        <w:t>15</w:t>
      </w:r>
      <w:r>
        <w:rPr>
          <w:color w:val="000000"/>
          <w:spacing w:val="-6"/>
          <w:highlight w:val="yellow"/>
        </w:rPr>
        <w:t xml:space="preserve"> </w:t>
      </w:r>
      <w:r>
        <w:rPr>
          <w:color w:val="000000"/>
          <w:highlight w:val="yellow"/>
        </w:rPr>
        <w:t>de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noviembre,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15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de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diciembre,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15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de</w:t>
      </w:r>
      <w:r>
        <w:rPr>
          <w:color w:val="000000"/>
          <w:spacing w:val="-6"/>
          <w:highlight w:val="yellow"/>
        </w:rPr>
        <w:t xml:space="preserve"> </w:t>
      </w:r>
      <w:r>
        <w:rPr>
          <w:color w:val="000000"/>
          <w:highlight w:val="yellow"/>
        </w:rPr>
        <w:t>enero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y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15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de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spacing w:val="-2"/>
          <w:highlight w:val="yellow"/>
        </w:rPr>
        <w:t>febrero</w:t>
      </w:r>
    </w:p>
    <w:p w14:paraId="400178BE" w14:textId="77777777" w:rsidR="00FA2224" w:rsidRDefault="00000000">
      <w:pPr>
        <w:spacing w:before="320" w:line="480" w:lineRule="auto"/>
        <w:ind w:left="5" w:right="2758"/>
        <w:rPr>
          <w:b/>
          <w:sz w:val="24"/>
        </w:rPr>
      </w:pPr>
      <w:r>
        <w:rPr>
          <w:b/>
          <w:sz w:val="24"/>
        </w:rPr>
        <w:t>Nombre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cargo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planificador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principal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seguimiento: </w:t>
      </w:r>
      <w:r>
        <w:rPr>
          <w:b/>
          <w:color w:val="000000"/>
          <w:sz w:val="28"/>
          <w:highlight w:val="yellow"/>
        </w:rPr>
        <w:t>Sr. Brown y Sra. Woods (Maestros asociados)</w:t>
      </w:r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4"/>
        </w:rPr>
        <w:t>Principales conclusiones del Perfil de Desarrollo</w:t>
      </w:r>
    </w:p>
    <w:p w14:paraId="1381EE33" w14:textId="77777777" w:rsidR="00FA2224" w:rsidRDefault="00000000">
      <w:pPr>
        <w:pStyle w:val="BodyText"/>
        <w:spacing w:line="242" w:lineRule="auto"/>
        <w:ind w:right="485"/>
      </w:pPr>
      <w:r>
        <w:t>Desde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punto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vista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desarrollo,</w:t>
      </w:r>
      <w:r>
        <w:rPr>
          <w:spacing w:val="-4"/>
        </w:rPr>
        <w:t xml:space="preserve"> </w:t>
      </w:r>
      <w:r>
        <w:t>¿qué</w:t>
      </w:r>
      <w:r>
        <w:rPr>
          <w:spacing w:val="-3"/>
        </w:rPr>
        <w:t xml:space="preserve"> </w:t>
      </w:r>
      <w:r>
        <w:t>sabemos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niños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actualmente están matriculados en nuestra clase o guardería?</w:t>
      </w:r>
    </w:p>
    <w:p w14:paraId="7A9BDC29" w14:textId="77777777" w:rsidR="00FA2224" w:rsidRDefault="00FA2224">
      <w:pPr>
        <w:pStyle w:val="BodyText"/>
        <w:spacing w:before="33"/>
        <w:rPr>
          <w:sz w:val="28"/>
        </w:rPr>
      </w:pPr>
    </w:p>
    <w:p w14:paraId="485A1598" w14:textId="77777777" w:rsidR="00FA2224" w:rsidRDefault="00000000">
      <w:pPr>
        <w:pStyle w:val="Heading1"/>
      </w:pPr>
      <w:r>
        <w:rPr>
          <w:color w:val="000000"/>
          <w:highlight w:val="yellow"/>
        </w:rPr>
        <w:t>El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42%</w:t>
      </w:r>
      <w:r>
        <w:rPr>
          <w:color w:val="000000"/>
          <w:spacing w:val="-4"/>
          <w:highlight w:val="yellow"/>
        </w:rPr>
        <w:t xml:space="preserve"> </w:t>
      </w:r>
      <w:r>
        <w:rPr>
          <w:color w:val="000000"/>
          <w:highlight w:val="yellow"/>
        </w:rPr>
        <w:t>de</w:t>
      </w:r>
      <w:r>
        <w:rPr>
          <w:color w:val="000000"/>
          <w:spacing w:val="-4"/>
          <w:highlight w:val="yellow"/>
        </w:rPr>
        <w:t xml:space="preserve"> </w:t>
      </w:r>
      <w:r>
        <w:rPr>
          <w:color w:val="000000"/>
          <w:highlight w:val="yellow"/>
        </w:rPr>
        <w:t>la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clase</w:t>
      </w:r>
      <w:r>
        <w:rPr>
          <w:color w:val="000000"/>
          <w:spacing w:val="-4"/>
          <w:highlight w:val="yellow"/>
        </w:rPr>
        <w:t xml:space="preserve"> </w:t>
      </w:r>
      <w:r>
        <w:rPr>
          <w:color w:val="000000"/>
          <w:highlight w:val="yellow"/>
        </w:rPr>
        <w:t>está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en</w:t>
      </w:r>
      <w:r>
        <w:rPr>
          <w:color w:val="000000"/>
          <w:spacing w:val="-4"/>
          <w:highlight w:val="yellow"/>
        </w:rPr>
        <w:t xml:space="preserve"> </w:t>
      </w:r>
      <w:r>
        <w:rPr>
          <w:color w:val="000000"/>
          <w:highlight w:val="yellow"/>
        </w:rPr>
        <w:t>Construir</w:t>
      </w:r>
      <w:r>
        <w:rPr>
          <w:color w:val="000000"/>
          <w:spacing w:val="-4"/>
          <w:highlight w:val="yellow"/>
        </w:rPr>
        <w:t xml:space="preserve"> </w:t>
      </w:r>
      <w:r>
        <w:rPr>
          <w:color w:val="000000"/>
          <w:highlight w:val="yellow"/>
        </w:rPr>
        <w:t>antes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en</w:t>
      </w:r>
      <w:r>
        <w:rPr>
          <w:color w:val="000000"/>
          <w:spacing w:val="-3"/>
          <w:highlight w:val="yellow"/>
        </w:rPr>
        <w:t xml:space="preserve"> </w:t>
      </w:r>
      <w:r>
        <w:rPr>
          <w:color w:val="000000"/>
          <w:highlight w:val="yellow"/>
        </w:rPr>
        <w:t>el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dominio</w:t>
      </w:r>
      <w:r>
        <w:rPr>
          <w:color w:val="000000"/>
          <w:spacing w:val="-4"/>
          <w:highlight w:val="yellow"/>
        </w:rPr>
        <w:t xml:space="preserve"> </w:t>
      </w:r>
      <w:r>
        <w:rPr>
          <w:color w:val="000000"/>
          <w:spacing w:val="-5"/>
          <w:highlight w:val="yellow"/>
        </w:rPr>
        <w:t>COG</w:t>
      </w:r>
    </w:p>
    <w:p w14:paraId="42FB3612" w14:textId="77777777" w:rsidR="00FA2224" w:rsidRDefault="00FA2224">
      <w:pPr>
        <w:pStyle w:val="BodyText"/>
        <w:spacing w:before="3"/>
        <w:rPr>
          <w:b/>
          <w:sz w:val="28"/>
        </w:rPr>
      </w:pPr>
    </w:p>
    <w:p w14:paraId="3A561FD0" w14:textId="77777777" w:rsidR="00FA2224" w:rsidRDefault="00000000">
      <w:pPr>
        <w:pStyle w:val="Heading2"/>
        <w:ind w:left="5" w:right="485"/>
      </w:pPr>
      <w:r>
        <w:t>Pasos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acción</w:t>
      </w:r>
      <w:r>
        <w:rPr>
          <w:spacing w:val="-5"/>
        </w:rPr>
        <w:t xml:space="preserve"> </w:t>
      </w:r>
      <w:r>
        <w:t>(incluyendo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oportunidades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aprendizaje</w:t>
      </w:r>
      <w:r>
        <w:rPr>
          <w:spacing w:val="-4"/>
        </w:rPr>
        <w:t xml:space="preserve"> </w:t>
      </w:r>
      <w:r>
        <w:t>planificadas,</w:t>
      </w:r>
      <w:r>
        <w:rPr>
          <w:spacing w:val="-5"/>
        </w:rPr>
        <w:t xml:space="preserve"> </w:t>
      </w:r>
      <w:r>
        <w:t>las interacciones y estrategias de enseñanza, el entorno y los materiales, la participación de la familia)</w:t>
      </w:r>
    </w:p>
    <w:p w14:paraId="150F4F26" w14:textId="77777777" w:rsidR="00FA2224" w:rsidRDefault="00FA2224">
      <w:pPr>
        <w:pStyle w:val="BodyText"/>
        <w:spacing w:before="2"/>
        <w:rPr>
          <w:b/>
        </w:rPr>
      </w:pPr>
    </w:p>
    <w:p w14:paraId="075C1D74" w14:textId="77777777" w:rsidR="00FA2224" w:rsidRDefault="00000000">
      <w:pPr>
        <w:pStyle w:val="BodyText"/>
        <w:spacing w:line="237" w:lineRule="auto"/>
        <w:ind w:left="5"/>
      </w:pPr>
      <w:r>
        <w:t>¿Qué objetivos podemos ponernos para satisfacer las necesidades de los niños matriculados</w:t>
      </w:r>
      <w:r>
        <w:rPr>
          <w:spacing w:val="-1"/>
        </w:rPr>
        <w:t xml:space="preserve"> </w:t>
      </w:r>
      <w:r>
        <w:t>actualmente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nuestra clase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nuestro cuidado</w:t>
      </w:r>
      <w:r>
        <w:rPr>
          <w:spacing w:val="-1"/>
        </w:rPr>
        <w:t xml:space="preserve"> </w:t>
      </w:r>
      <w:r>
        <w:t>infantil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 xml:space="preserve">el </w:t>
      </w:r>
      <w:r>
        <w:rPr>
          <w:spacing w:val="-2"/>
        </w:rPr>
        <w:t>hogar?</w:t>
      </w:r>
    </w:p>
    <w:p w14:paraId="73E2AAE7" w14:textId="77777777" w:rsidR="00FA2224" w:rsidRDefault="00000000">
      <w:pPr>
        <w:pStyle w:val="ListParagraph"/>
        <w:numPr>
          <w:ilvl w:val="0"/>
          <w:numId w:val="1"/>
        </w:numPr>
        <w:tabs>
          <w:tab w:val="left" w:pos="718"/>
          <w:tab w:val="left" w:pos="720"/>
        </w:tabs>
        <w:spacing w:before="244"/>
        <w:ind w:right="612"/>
        <w:rPr>
          <w:b/>
          <w:sz w:val="28"/>
        </w:rPr>
      </w:pPr>
      <w:r>
        <w:rPr>
          <w:b/>
          <w:color w:val="000000"/>
          <w:sz w:val="28"/>
          <w:highlight w:val="yellow"/>
        </w:rPr>
        <w:t xml:space="preserve">Entregar a las familias un folleto (en la reunión trimestral </w:t>
      </w:r>
      <w:proofErr w:type="gramStart"/>
      <w:r>
        <w:rPr>
          <w:b/>
          <w:color w:val="000000"/>
          <w:sz w:val="28"/>
          <w:highlight w:val="yellow"/>
        </w:rPr>
        <w:t xml:space="preserve">de </w:t>
      </w:r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  <w:highlight w:val="yellow"/>
        </w:rPr>
        <w:t>padres</w:t>
      </w:r>
      <w:proofErr w:type="gramEnd"/>
      <w:r>
        <w:rPr>
          <w:b/>
          <w:color w:val="000000"/>
          <w:spacing w:val="-5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de</w:t>
      </w:r>
      <w:r>
        <w:rPr>
          <w:b/>
          <w:color w:val="000000"/>
          <w:spacing w:val="-5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noviembre)</w:t>
      </w:r>
      <w:r>
        <w:rPr>
          <w:b/>
          <w:color w:val="000000"/>
          <w:spacing w:val="-5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sobre</w:t>
      </w:r>
      <w:r>
        <w:rPr>
          <w:b/>
          <w:color w:val="000000"/>
          <w:spacing w:val="-5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cómo</w:t>
      </w:r>
      <w:r>
        <w:rPr>
          <w:b/>
          <w:color w:val="000000"/>
          <w:spacing w:val="-5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desarrollar</w:t>
      </w:r>
      <w:r>
        <w:rPr>
          <w:b/>
          <w:color w:val="000000"/>
          <w:spacing w:val="-5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el</w:t>
      </w:r>
      <w:r>
        <w:rPr>
          <w:b/>
          <w:color w:val="000000"/>
          <w:spacing w:val="-5"/>
          <w:sz w:val="28"/>
          <w:highlight w:val="yellow"/>
        </w:rPr>
        <w:t xml:space="preserve"> </w:t>
      </w:r>
      <w:proofErr w:type="gramStart"/>
      <w:r>
        <w:rPr>
          <w:b/>
          <w:color w:val="000000"/>
          <w:sz w:val="28"/>
          <w:highlight w:val="yellow"/>
        </w:rPr>
        <w:t>razonamiento</w:t>
      </w:r>
      <w:r>
        <w:rPr>
          <w:b/>
          <w:color w:val="000000"/>
          <w:spacing w:val="-5"/>
          <w:sz w:val="28"/>
          <w:highlight w:val="yellow"/>
        </w:rPr>
        <w:t xml:space="preserve"> </w:t>
      </w:r>
      <w:r>
        <w:rPr>
          <w:b/>
          <w:color w:val="000000"/>
          <w:spacing w:val="-5"/>
          <w:sz w:val="28"/>
        </w:rPr>
        <w:t xml:space="preserve"> </w:t>
      </w:r>
      <w:r>
        <w:rPr>
          <w:b/>
          <w:color w:val="000000"/>
          <w:sz w:val="28"/>
          <w:highlight w:val="yellow"/>
        </w:rPr>
        <w:t>matemático</w:t>
      </w:r>
      <w:proofErr w:type="gramEnd"/>
      <w:r>
        <w:rPr>
          <w:b/>
          <w:color w:val="000000"/>
          <w:sz w:val="28"/>
          <w:highlight w:val="yellow"/>
        </w:rPr>
        <w:t xml:space="preserve"> de los niños en los acontecimientos </w:t>
      </w:r>
      <w:proofErr w:type="gramStart"/>
      <w:r>
        <w:rPr>
          <w:b/>
          <w:color w:val="000000"/>
          <w:sz w:val="28"/>
          <w:highlight w:val="yellow"/>
        </w:rPr>
        <w:t xml:space="preserve">cotidianos </w:t>
      </w:r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  <w:highlight w:val="yellow"/>
        </w:rPr>
        <w:t>planteando</w:t>
      </w:r>
      <w:proofErr w:type="gramEnd"/>
      <w:r>
        <w:rPr>
          <w:b/>
          <w:color w:val="000000"/>
          <w:sz w:val="28"/>
          <w:highlight w:val="yellow"/>
        </w:rPr>
        <w:t xml:space="preserve"> preguntas y permitiendo que los niños </w:t>
      </w:r>
      <w:proofErr w:type="gramStart"/>
      <w:r>
        <w:rPr>
          <w:b/>
          <w:color w:val="000000"/>
          <w:sz w:val="28"/>
          <w:highlight w:val="yellow"/>
        </w:rPr>
        <w:t xml:space="preserve">propongan </w:t>
      </w:r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  <w:highlight w:val="yellow"/>
        </w:rPr>
        <w:t>diferentes</w:t>
      </w:r>
      <w:proofErr w:type="gramEnd"/>
      <w:r>
        <w:rPr>
          <w:b/>
          <w:color w:val="000000"/>
          <w:sz w:val="28"/>
          <w:highlight w:val="yellow"/>
        </w:rPr>
        <w:t xml:space="preserve"> soluciones.</w:t>
      </w:r>
    </w:p>
    <w:p w14:paraId="59C34FDC" w14:textId="77777777" w:rsidR="00FA2224" w:rsidRDefault="00000000">
      <w:pPr>
        <w:pStyle w:val="ListParagraph"/>
        <w:numPr>
          <w:ilvl w:val="0"/>
          <w:numId w:val="1"/>
        </w:numPr>
        <w:tabs>
          <w:tab w:val="left" w:pos="718"/>
          <w:tab w:val="left" w:pos="720"/>
        </w:tabs>
        <w:ind w:right="502"/>
        <w:rPr>
          <w:b/>
          <w:sz w:val="28"/>
        </w:rPr>
      </w:pPr>
      <w:r>
        <w:rPr>
          <w:b/>
          <w:color w:val="000000"/>
          <w:sz w:val="28"/>
          <w:highlight w:val="yellow"/>
        </w:rPr>
        <w:t xml:space="preserve">Los maestros modelarán el lenguaje matemático, pensando </w:t>
      </w:r>
      <w:proofErr w:type="gramStart"/>
      <w:r>
        <w:rPr>
          <w:b/>
          <w:color w:val="000000"/>
          <w:sz w:val="28"/>
          <w:highlight w:val="yellow"/>
        </w:rPr>
        <w:t xml:space="preserve">en </w:t>
      </w:r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  <w:highlight w:val="yellow"/>
        </w:rPr>
        <w:t>voz</w:t>
      </w:r>
      <w:proofErr w:type="gramEnd"/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alta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al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hablar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con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los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niños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y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describiendo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las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acciones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proofErr w:type="gramStart"/>
      <w:r>
        <w:rPr>
          <w:b/>
          <w:color w:val="000000"/>
          <w:sz w:val="28"/>
          <w:highlight w:val="yellow"/>
        </w:rPr>
        <w:t>del</w:t>
      </w:r>
      <w:r>
        <w:rPr>
          <w:b/>
          <w:color w:val="000000"/>
          <w:spacing w:val="-3"/>
          <w:sz w:val="28"/>
          <w:highlight w:val="yellow"/>
        </w:rPr>
        <w:t xml:space="preserve"> </w:t>
      </w:r>
      <w:r>
        <w:rPr>
          <w:b/>
          <w:color w:val="000000"/>
          <w:spacing w:val="-3"/>
          <w:sz w:val="28"/>
        </w:rPr>
        <w:t xml:space="preserve"> </w:t>
      </w:r>
      <w:r>
        <w:rPr>
          <w:b/>
          <w:color w:val="000000"/>
          <w:sz w:val="28"/>
          <w:highlight w:val="yellow"/>
        </w:rPr>
        <w:t>niño</w:t>
      </w:r>
      <w:proofErr w:type="gramEnd"/>
      <w:r>
        <w:rPr>
          <w:b/>
          <w:color w:val="000000"/>
          <w:sz w:val="28"/>
          <w:highlight w:val="yellow"/>
        </w:rPr>
        <w:t xml:space="preserve"> utilizando conceptos matemáticos en pequeños </w:t>
      </w:r>
      <w:proofErr w:type="gramStart"/>
      <w:r>
        <w:rPr>
          <w:b/>
          <w:color w:val="000000"/>
          <w:sz w:val="28"/>
          <w:highlight w:val="yellow"/>
        </w:rPr>
        <w:t xml:space="preserve">grupos </w:t>
      </w:r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  <w:highlight w:val="yellow"/>
        </w:rPr>
        <w:t>tres</w:t>
      </w:r>
      <w:proofErr w:type="gramEnd"/>
      <w:r>
        <w:rPr>
          <w:b/>
          <w:color w:val="000000"/>
          <w:sz w:val="28"/>
          <w:highlight w:val="yellow"/>
        </w:rPr>
        <w:t xml:space="preserve"> veces por semana.</w:t>
      </w:r>
    </w:p>
    <w:p w14:paraId="34DB9326" w14:textId="77777777" w:rsidR="00FA2224" w:rsidRDefault="00000000">
      <w:pPr>
        <w:pStyle w:val="ListParagraph"/>
        <w:numPr>
          <w:ilvl w:val="0"/>
          <w:numId w:val="1"/>
        </w:numPr>
        <w:tabs>
          <w:tab w:val="left" w:pos="718"/>
          <w:tab w:val="left" w:pos="720"/>
        </w:tabs>
        <w:spacing w:before="2"/>
        <w:ind w:right="751"/>
        <w:rPr>
          <w:b/>
          <w:sz w:val="28"/>
        </w:rPr>
      </w:pPr>
      <w:r>
        <w:rPr>
          <w:b/>
          <w:color w:val="000000"/>
          <w:sz w:val="28"/>
          <w:highlight w:val="yellow"/>
        </w:rPr>
        <w:t>Realización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de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actividades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de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patrones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y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formas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en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el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proofErr w:type="gramStart"/>
      <w:r>
        <w:rPr>
          <w:b/>
          <w:color w:val="000000"/>
          <w:sz w:val="28"/>
          <w:highlight w:val="yellow"/>
        </w:rPr>
        <w:t>círculo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pacing w:val="-4"/>
          <w:sz w:val="28"/>
        </w:rPr>
        <w:t xml:space="preserve"> </w:t>
      </w:r>
      <w:r>
        <w:rPr>
          <w:b/>
          <w:color w:val="000000"/>
          <w:sz w:val="28"/>
          <w:highlight w:val="yellow"/>
        </w:rPr>
        <w:t>de</w:t>
      </w:r>
      <w:proofErr w:type="gramEnd"/>
      <w:r>
        <w:rPr>
          <w:b/>
          <w:color w:val="000000"/>
          <w:sz w:val="28"/>
          <w:highlight w:val="yellow"/>
        </w:rPr>
        <w:t xml:space="preserve"> la mañana tres veces por semana.</w:t>
      </w:r>
    </w:p>
    <w:p w14:paraId="66A8E5AE" w14:textId="77777777" w:rsidR="00FA2224" w:rsidRDefault="00FA2224">
      <w:pPr>
        <w:pStyle w:val="ListParagraph"/>
        <w:rPr>
          <w:b/>
          <w:sz w:val="28"/>
        </w:rPr>
        <w:sectPr w:rsidR="00FA2224">
          <w:pgSz w:w="12240" w:h="15840"/>
          <w:pgMar w:top="1080" w:right="1080" w:bottom="280" w:left="1440" w:header="720" w:footer="720" w:gutter="0"/>
          <w:cols w:space="720"/>
        </w:sectPr>
      </w:pPr>
    </w:p>
    <w:p w14:paraId="78802BFC" w14:textId="77777777" w:rsidR="00FA2224" w:rsidRDefault="00000000">
      <w:pPr>
        <w:spacing w:before="65"/>
        <w:ind w:left="5"/>
        <w:rPr>
          <w:b/>
          <w:sz w:val="24"/>
        </w:rPr>
      </w:pPr>
      <w:r>
        <w:rPr>
          <w:b/>
          <w:sz w:val="24"/>
        </w:rPr>
        <w:lastRenderedPageBreak/>
        <w:t>Fecha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prevista de finalización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aplicación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curso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y persona </w:t>
      </w:r>
      <w:r>
        <w:rPr>
          <w:b/>
          <w:spacing w:val="-2"/>
          <w:sz w:val="24"/>
        </w:rPr>
        <w:t>responsable:</w:t>
      </w:r>
    </w:p>
    <w:p w14:paraId="68245256" w14:textId="77777777" w:rsidR="00FA2224" w:rsidRDefault="00000000">
      <w:pPr>
        <w:spacing w:before="253"/>
        <w:ind w:right="485"/>
        <w:rPr>
          <w:b/>
          <w:sz w:val="28"/>
        </w:rPr>
      </w:pPr>
      <w:r>
        <w:rPr>
          <w:b/>
          <w:color w:val="000000"/>
          <w:sz w:val="28"/>
          <w:highlight w:val="yellow"/>
        </w:rPr>
        <w:t>El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Sr.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Brown</w:t>
      </w:r>
      <w:r>
        <w:rPr>
          <w:b/>
          <w:color w:val="000000"/>
          <w:spacing w:val="-3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creará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"cajas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de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matemáticas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para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llevar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a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casa"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(</w:t>
      </w:r>
      <w:proofErr w:type="gramStart"/>
      <w:r>
        <w:rPr>
          <w:b/>
          <w:color w:val="000000"/>
          <w:sz w:val="28"/>
          <w:highlight w:val="yellow"/>
        </w:rPr>
        <w:t>baraja</w:t>
      </w:r>
      <w:r>
        <w:rPr>
          <w:b/>
          <w:color w:val="000000"/>
          <w:spacing w:val="-3"/>
          <w:sz w:val="28"/>
          <w:highlight w:val="yellow"/>
        </w:rPr>
        <w:t xml:space="preserve"> </w:t>
      </w:r>
      <w:r>
        <w:rPr>
          <w:b/>
          <w:color w:val="000000"/>
          <w:spacing w:val="-3"/>
          <w:sz w:val="28"/>
        </w:rPr>
        <w:t xml:space="preserve"> </w:t>
      </w:r>
      <w:r>
        <w:rPr>
          <w:b/>
          <w:color w:val="000000"/>
          <w:sz w:val="28"/>
          <w:highlight w:val="yellow"/>
        </w:rPr>
        <w:t>de</w:t>
      </w:r>
      <w:proofErr w:type="gramEnd"/>
      <w:r>
        <w:rPr>
          <w:b/>
          <w:color w:val="000000"/>
          <w:sz w:val="28"/>
          <w:highlight w:val="yellow"/>
        </w:rPr>
        <w:t xml:space="preserve"> cartas, juego de 20 manipulativos, regla y cinta métrica) e </w:t>
      </w:r>
      <w:proofErr w:type="gramStart"/>
      <w:r>
        <w:rPr>
          <w:b/>
          <w:color w:val="000000"/>
          <w:sz w:val="28"/>
          <w:highlight w:val="yellow"/>
        </w:rPr>
        <w:t xml:space="preserve">incluirá </w:t>
      </w:r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  <w:highlight w:val="yellow"/>
        </w:rPr>
        <w:t>una</w:t>
      </w:r>
      <w:proofErr w:type="gramEnd"/>
      <w:r>
        <w:rPr>
          <w:b/>
          <w:color w:val="000000"/>
          <w:sz w:val="28"/>
          <w:highlight w:val="yellow"/>
        </w:rPr>
        <w:t xml:space="preserve"> serie de preguntas abiertas para todas las familias, antes del </w:t>
      </w:r>
      <w:proofErr w:type="gramStart"/>
      <w:r>
        <w:rPr>
          <w:b/>
          <w:color w:val="000000"/>
          <w:sz w:val="28"/>
          <w:highlight w:val="yellow"/>
        </w:rPr>
        <w:t xml:space="preserve">15 </w:t>
      </w:r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  <w:highlight w:val="yellow"/>
        </w:rPr>
        <w:t>de</w:t>
      </w:r>
      <w:proofErr w:type="gramEnd"/>
      <w:r>
        <w:rPr>
          <w:b/>
          <w:color w:val="000000"/>
          <w:sz w:val="28"/>
          <w:highlight w:val="yellow"/>
        </w:rPr>
        <w:t xml:space="preserve"> noviembre.</w:t>
      </w:r>
    </w:p>
    <w:p w14:paraId="5477ADBE" w14:textId="77777777" w:rsidR="00FA2224" w:rsidRDefault="00000000">
      <w:pPr>
        <w:ind w:right="485"/>
        <w:rPr>
          <w:b/>
          <w:sz w:val="28"/>
        </w:rPr>
      </w:pPr>
      <w:r>
        <w:rPr>
          <w:b/>
          <w:color w:val="000000"/>
          <w:sz w:val="28"/>
          <w:highlight w:val="yellow"/>
        </w:rPr>
        <w:t xml:space="preserve">La Sra. Woods investigará los Fundamentos y creará una lista </w:t>
      </w:r>
      <w:proofErr w:type="gramStart"/>
      <w:r>
        <w:rPr>
          <w:b/>
          <w:color w:val="000000"/>
          <w:sz w:val="28"/>
          <w:highlight w:val="yellow"/>
        </w:rPr>
        <w:t xml:space="preserve">de </w:t>
      </w:r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  <w:highlight w:val="yellow"/>
        </w:rPr>
        <w:t>terminología</w:t>
      </w:r>
      <w:proofErr w:type="gramEnd"/>
      <w:r>
        <w:rPr>
          <w:b/>
          <w:color w:val="000000"/>
          <w:sz w:val="28"/>
          <w:highlight w:val="yellow"/>
        </w:rPr>
        <w:t xml:space="preserve"> matemática para que los maestros la utilicen </w:t>
      </w:r>
      <w:proofErr w:type="gramStart"/>
      <w:r>
        <w:rPr>
          <w:b/>
          <w:color w:val="000000"/>
          <w:sz w:val="28"/>
          <w:highlight w:val="yellow"/>
        </w:rPr>
        <w:t xml:space="preserve">durante </w:t>
      </w:r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  <w:highlight w:val="yellow"/>
        </w:rPr>
        <w:t>grupo</w:t>
      </w:r>
      <w:proofErr w:type="gramEnd"/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pequeño.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Habrá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2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nuevas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palabras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de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enfoque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cada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semana.</w:t>
      </w:r>
      <w:r>
        <w:rPr>
          <w:b/>
          <w:color w:val="000000"/>
          <w:spacing w:val="-3"/>
          <w:sz w:val="28"/>
          <w:highlight w:val="yellow"/>
        </w:rPr>
        <w:t xml:space="preserve"> </w:t>
      </w:r>
      <w:r>
        <w:rPr>
          <w:b/>
          <w:color w:val="000000"/>
          <w:spacing w:val="-3"/>
          <w:sz w:val="28"/>
        </w:rPr>
        <w:t xml:space="preserve"> </w:t>
      </w:r>
      <w:r>
        <w:rPr>
          <w:b/>
          <w:color w:val="000000"/>
          <w:sz w:val="28"/>
          <w:highlight w:val="yellow"/>
        </w:rPr>
        <w:t>Hecho para el 15 de noviembre y luego en curso.</w:t>
      </w:r>
    </w:p>
    <w:p w14:paraId="0E513F92" w14:textId="77777777" w:rsidR="00FA2224" w:rsidRDefault="00000000">
      <w:pPr>
        <w:spacing w:line="242" w:lineRule="auto"/>
        <w:ind w:right="444"/>
        <w:rPr>
          <w:b/>
          <w:sz w:val="28"/>
        </w:rPr>
      </w:pPr>
      <w:r>
        <w:rPr>
          <w:b/>
          <w:color w:val="000000"/>
          <w:sz w:val="28"/>
          <w:highlight w:val="yellow"/>
        </w:rPr>
        <w:t>La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Sra.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Baker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incluirá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formas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tridimensionales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y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formas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r>
        <w:rPr>
          <w:b/>
          <w:color w:val="000000"/>
          <w:sz w:val="28"/>
          <w:highlight w:val="yellow"/>
        </w:rPr>
        <w:t>inusuales</w:t>
      </w:r>
      <w:r>
        <w:rPr>
          <w:b/>
          <w:color w:val="000000"/>
          <w:spacing w:val="-4"/>
          <w:sz w:val="28"/>
          <w:highlight w:val="yellow"/>
        </w:rPr>
        <w:t xml:space="preserve"> </w:t>
      </w:r>
      <w:proofErr w:type="gramStart"/>
      <w:r>
        <w:rPr>
          <w:b/>
          <w:color w:val="000000"/>
          <w:sz w:val="28"/>
          <w:highlight w:val="yellow"/>
        </w:rPr>
        <w:t>en</w:t>
      </w:r>
      <w:r>
        <w:rPr>
          <w:b/>
          <w:color w:val="000000"/>
          <w:spacing w:val="-5"/>
          <w:sz w:val="28"/>
          <w:highlight w:val="yellow"/>
        </w:rPr>
        <w:t xml:space="preserve"> </w:t>
      </w:r>
      <w:r>
        <w:rPr>
          <w:b/>
          <w:color w:val="000000"/>
          <w:spacing w:val="-5"/>
          <w:sz w:val="28"/>
        </w:rPr>
        <w:t xml:space="preserve"> </w:t>
      </w:r>
      <w:r>
        <w:rPr>
          <w:b/>
          <w:color w:val="000000"/>
          <w:sz w:val="28"/>
          <w:highlight w:val="yellow"/>
        </w:rPr>
        <w:t>el</w:t>
      </w:r>
      <w:proofErr w:type="gramEnd"/>
      <w:r>
        <w:rPr>
          <w:b/>
          <w:color w:val="000000"/>
          <w:sz w:val="28"/>
          <w:highlight w:val="yellow"/>
        </w:rPr>
        <w:t xml:space="preserve"> círculo de la mañana tres veces por semana.</w:t>
      </w:r>
    </w:p>
    <w:p w14:paraId="5E008CF1" w14:textId="77777777" w:rsidR="00FA2224" w:rsidRDefault="00000000">
      <w:pPr>
        <w:spacing w:before="229" w:line="242" w:lineRule="auto"/>
        <w:ind w:left="5" w:right="485"/>
        <w:rPr>
          <w:b/>
          <w:sz w:val="24"/>
        </w:rPr>
      </w:pPr>
      <w:r>
        <w:rPr>
          <w:b/>
          <w:sz w:val="24"/>
        </w:rPr>
        <w:t>Seguimiento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reflexión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(cambios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realizados,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fecha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finalización,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tiempo </w:t>
      </w:r>
      <w:r>
        <w:rPr>
          <w:b/>
          <w:spacing w:val="-2"/>
          <w:sz w:val="24"/>
        </w:rPr>
        <w:t>extendido)</w:t>
      </w:r>
    </w:p>
    <w:sectPr w:rsidR="00FA2224">
      <w:pgSz w:w="12240" w:h="15840"/>
      <w:pgMar w:top="66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53430"/>
    <w:multiLevelType w:val="hybridMultilevel"/>
    <w:tmpl w:val="B884282C"/>
    <w:lvl w:ilvl="0" w:tplc="71F06472">
      <w:start w:val="1"/>
      <w:numFmt w:val="decimal"/>
      <w:lvlText w:val="%1."/>
      <w:lvlJc w:val="left"/>
      <w:pPr>
        <w:ind w:left="720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8"/>
        <w:szCs w:val="28"/>
        <w:lang w:val="es-ES" w:eastAsia="en-US" w:bidi="ar-SA"/>
      </w:rPr>
    </w:lvl>
    <w:lvl w:ilvl="1" w:tplc="CEC86AB2">
      <w:numFmt w:val="bullet"/>
      <w:lvlText w:val="•"/>
      <w:lvlJc w:val="left"/>
      <w:pPr>
        <w:ind w:left="1620" w:hanging="360"/>
      </w:pPr>
      <w:rPr>
        <w:rFonts w:hint="default"/>
        <w:lang w:val="es-ES" w:eastAsia="en-US" w:bidi="ar-SA"/>
      </w:rPr>
    </w:lvl>
    <w:lvl w:ilvl="2" w:tplc="AB9294B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  <w:lvl w:ilvl="3" w:tplc="92E4E370">
      <w:numFmt w:val="bullet"/>
      <w:lvlText w:val="•"/>
      <w:lvlJc w:val="left"/>
      <w:pPr>
        <w:ind w:left="3420" w:hanging="360"/>
      </w:pPr>
      <w:rPr>
        <w:rFonts w:hint="default"/>
        <w:lang w:val="es-ES" w:eastAsia="en-US" w:bidi="ar-SA"/>
      </w:rPr>
    </w:lvl>
    <w:lvl w:ilvl="4" w:tplc="DFA67994">
      <w:numFmt w:val="bullet"/>
      <w:lvlText w:val="•"/>
      <w:lvlJc w:val="left"/>
      <w:pPr>
        <w:ind w:left="4320" w:hanging="360"/>
      </w:pPr>
      <w:rPr>
        <w:rFonts w:hint="default"/>
        <w:lang w:val="es-ES" w:eastAsia="en-US" w:bidi="ar-SA"/>
      </w:rPr>
    </w:lvl>
    <w:lvl w:ilvl="5" w:tplc="BF8AAB0C">
      <w:numFmt w:val="bullet"/>
      <w:lvlText w:val="•"/>
      <w:lvlJc w:val="left"/>
      <w:pPr>
        <w:ind w:left="5220" w:hanging="360"/>
      </w:pPr>
      <w:rPr>
        <w:rFonts w:hint="default"/>
        <w:lang w:val="es-ES" w:eastAsia="en-US" w:bidi="ar-SA"/>
      </w:rPr>
    </w:lvl>
    <w:lvl w:ilvl="6" w:tplc="61AC848C"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7" w:tplc="82A0D9E6">
      <w:numFmt w:val="bullet"/>
      <w:lvlText w:val="•"/>
      <w:lvlJc w:val="left"/>
      <w:pPr>
        <w:ind w:left="7020" w:hanging="360"/>
      </w:pPr>
      <w:rPr>
        <w:rFonts w:hint="default"/>
        <w:lang w:val="es-ES" w:eastAsia="en-US" w:bidi="ar-SA"/>
      </w:rPr>
    </w:lvl>
    <w:lvl w:ilvl="8" w:tplc="DA5442C8">
      <w:numFmt w:val="bullet"/>
      <w:lvlText w:val="•"/>
      <w:lvlJc w:val="left"/>
      <w:pPr>
        <w:ind w:left="7920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5D734B99"/>
    <w:multiLevelType w:val="hybridMultilevel"/>
    <w:tmpl w:val="C4DA9BEA"/>
    <w:lvl w:ilvl="0" w:tplc="F4AAD8FE">
      <w:numFmt w:val="bullet"/>
      <w:lvlText w:val="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32898BA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2" w:tplc="849A9E5A"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3" w:tplc="4A226C92">
      <w:numFmt w:val="bullet"/>
      <w:lvlText w:val="•"/>
      <w:lvlJc w:val="left"/>
      <w:pPr>
        <w:ind w:left="2115" w:hanging="360"/>
      </w:pPr>
      <w:rPr>
        <w:rFonts w:hint="default"/>
        <w:lang w:val="es-ES" w:eastAsia="en-US" w:bidi="ar-SA"/>
      </w:rPr>
    </w:lvl>
    <w:lvl w:ilvl="4" w:tplc="BAB417BC">
      <w:numFmt w:val="bullet"/>
      <w:lvlText w:val="•"/>
      <w:lvlJc w:val="left"/>
      <w:pPr>
        <w:ind w:left="3150" w:hanging="360"/>
      </w:pPr>
      <w:rPr>
        <w:rFonts w:hint="default"/>
        <w:lang w:val="es-ES" w:eastAsia="en-US" w:bidi="ar-SA"/>
      </w:rPr>
    </w:lvl>
    <w:lvl w:ilvl="5" w:tplc="DA745602">
      <w:numFmt w:val="bullet"/>
      <w:lvlText w:val="•"/>
      <w:lvlJc w:val="left"/>
      <w:pPr>
        <w:ind w:left="4185" w:hanging="360"/>
      </w:pPr>
      <w:rPr>
        <w:rFonts w:hint="default"/>
        <w:lang w:val="es-ES" w:eastAsia="en-US" w:bidi="ar-SA"/>
      </w:rPr>
    </w:lvl>
    <w:lvl w:ilvl="6" w:tplc="F9C215E0">
      <w:numFmt w:val="bullet"/>
      <w:lvlText w:val="•"/>
      <w:lvlJc w:val="left"/>
      <w:pPr>
        <w:ind w:left="5220" w:hanging="360"/>
      </w:pPr>
      <w:rPr>
        <w:rFonts w:hint="default"/>
        <w:lang w:val="es-ES" w:eastAsia="en-US" w:bidi="ar-SA"/>
      </w:rPr>
    </w:lvl>
    <w:lvl w:ilvl="7" w:tplc="7F647D9E">
      <w:numFmt w:val="bullet"/>
      <w:lvlText w:val="•"/>
      <w:lvlJc w:val="left"/>
      <w:pPr>
        <w:ind w:left="6255" w:hanging="360"/>
      </w:pPr>
      <w:rPr>
        <w:rFonts w:hint="default"/>
        <w:lang w:val="es-ES" w:eastAsia="en-US" w:bidi="ar-SA"/>
      </w:rPr>
    </w:lvl>
    <w:lvl w:ilvl="8" w:tplc="8ED27C16">
      <w:numFmt w:val="bullet"/>
      <w:lvlText w:val="•"/>
      <w:lvlJc w:val="left"/>
      <w:pPr>
        <w:ind w:left="729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75730FFB"/>
    <w:multiLevelType w:val="hybridMultilevel"/>
    <w:tmpl w:val="63701D2C"/>
    <w:lvl w:ilvl="0" w:tplc="A986075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1" w:tplc="CCD46BFE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72E093C4">
      <w:numFmt w:val="bullet"/>
      <w:lvlText w:val="•"/>
      <w:lvlJc w:val="left"/>
      <w:pPr>
        <w:ind w:left="2320" w:hanging="360"/>
      </w:pPr>
      <w:rPr>
        <w:rFonts w:hint="default"/>
        <w:lang w:val="es-ES" w:eastAsia="en-US" w:bidi="ar-SA"/>
      </w:rPr>
    </w:lvl>
    <w:lvl w:ilvl="3" w:tplc="5E5C74EA">
      <w:numFmt w:val="bullet"/>
      <w:lvlText w:val="•"/>
      <w:lvlJc w:val="left"/>
      <w:pPr>
        <w:ind w:left="3200" w:hanging="360"/>
      </w:pPr>
      <w:rPr>
        <w:rFonts w:hint="default"/>
        <w:lang w:val="es-ES" w:eastAsia="en-US" w:bidi="ar-SA"/>
      </w:rPr>
    </w:lvl>
    <w:lvl w:ilvl="4" w:tplc="D36AFF0C">
      <w:numFmt w:val="bullet"/>
      <w:lvlText w:val="•"/>
      <w:lvlJc w:val="left"/>
      <w:pPr>
        <w:ind w:left="4080" w:hanging="360"/>
      </w:pPr>
      <w:rPr>
        <w:rFonts w:hint="default"/>
        <w:lang w:val="es-ES" w:eastAsia="en-US" w:bidi="ar-SA"/>
      </w:rPr>
    </w:lvl>
    <w:lvl w:ilvl="5" w:tplc="25C094BC">
      <w:numFmt w:val="bullet"/>
      <w:lvlText w:val="•"/>
      <w:lvlJc w:val="left"/>
      <w:pPr>
        <w:ind w:left="4960" w:hanging="360"/>
      </w:pPr>
      <w:rPr>
        <w:rFonts w:hint="default"/>
        <w:lang w:val="es-ES" w:eastAsia="en-US" w:bidi="ar-SA"/>
      </w:rPr>
    </w:lvl>
    <w:lvl w:ilvl="6" w:tplc="7E60A624">
      <w:numFmt w:val="bullet"/>
      <w:lvlText w:val="•"/>
      <w:lvlJc w:val="left"/>
      <w:pPr>
        <w:ind w:left="5840" w:hanging="360"/>
      </w:pPr>
      <w:rPr>
        <w:rFonts w:hint="default"/>
        <w:lang w:val="es-ES" w:eastAsia="en-US" w:bidi="ar-SA"/>
      </w:rPr>
    </w:lvl>
    <w:lvl w:ilvl="7" w:tplc="1F2AEF16">
      <w:numFmt w:val="bullet"/>
      <w:lvlText w:val="•"/>
      <w:lvlJc w:val="left"/>
      <w:pPr>
        <w:ind w:left="6720" w:hanging="360"/>
      </w:pPr>
      <w:rPr>
        <w:rFonts w:hint="default"/>
        <w:lang w:val="es-ES" w:eastAsia="en-US" w:bidi="ar-SA"/>
      </w:rPr>
    </w:lvl>
    <w:lvl w:ilvl="8" w:tplc="E6C4B290">
      <w:numFmt w:val="bullet"/>
      <w:lvlText w:val="•"/>
      <w:lvlJc w:val="left"/>
      <w:pPr>
        <w:ind w:left="7600" w:hanging="360"/>
      </w:pPr>
      <w:rPr>
        <w:rFonts w:hint="default"/>
        <w:lang w:val="es-ES" w:eastAsia="en-US" w:bidi="ar-SA"/>
      </w:rPr>
    </w:lvl>
  </w:abstractNum>
  <w:num w:numId="1" w16cid:durableId="1472987634">
    <w:abstractNumId w:val="0"/>
  </w:num>
  <w:num w:numId="2" w16cid:durableId="352852761">
    <w:abstractNumId w:val="1"/>
  </w:num>
  <w:num w:numId="3" w16cid:durableId="2093819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2224"/>
    <w:rsid w:val="002C42A8"/>
    <w:rsid w:val="00EA0C9F"/>
    <w:rsid w:val="00FA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97417"/>
  <w15:docId w15:val="{C0C971FF-7340-45FA-BA98-A6E949380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0"/>
      <w:ind w:left="134" w:right="138" w:firstLine="5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e.ca.gov/sp/cd/re/psframework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de.ca.gov/sp/cd/re/documents/itcurriculumframewor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de.ca.gov/sp/cd/re/documents/elguidelineshomespa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de.ca.gov/sp/cd/re/psframework.asp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de.ca.gov/sp/cd/re/documents/elguidelineshom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2580</Words>
  <Characters>14711</Characters>
  <Application>Microsoft Office Word</Application>
  <DocSecurity>0</DocSecurity>
  <Lines>122</Lines>
  <Paragraphs>34</Paragraphs>
  <ScaleCrop>false</ScaleCrop>
  <Company>California Department of Education</Company>
  <LinksUpToDate>false</LinksUpToDate>
  <CharactersWithSpaces>17257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of Findings Instructions and Template - Contractor Information (CA Dept. of Education)</dc:title>
  <dc:subject>Instructions for completing the Desired Results Developmental Profile for The Classroom and Family Child Care Home Level.</dc:subject>
  <dc:creator>Alice Ludwig</dc:creator>
  <cp:keywords>, docId:AF6FF1EC9B8AB6DA964E9BA0D14542E5</cp:keywords>
  <dc:description>The Desired Results Developmental Profile…Summary of Findings is a recommended form to assist teachers and providers in ongiong planning processes.</dc:description>
  <cp:lastModifiedBy>Sarah Therriault</cp:lastModifiedBy>
  <cp:revision>2</cp:revision>
  <dcterms:created xsi:type="dcterms:W3CDTF">2026-09-24T16:53:00Z</dcterms:created>
  <dcterms:modified xsi:type="dcterms:W3CDTF">2026-09-24T16:57:00Z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0x0101003534ED83EA0B5E468033F72E96A6CA4D</vt:lpwstr>
  </property>
  <property fmtid="{D5CDD505-2E9C-101B-9397-08002B2CF9AE}" pid="3" name="Created">
    <vt:filetime>2026-05-18T00:00:00Z</vt:filetime>
  </property>
  <property fmtid="{D5CDD505-2E9C-101B-9397-08002B2CF9AE}" pid="4" name="Creator">
    <vt:lpwstr>Acrobat PDFMaker 26 for Word</vt:lpwstr>
  </property>
  <property fmtid="{D5CDD505-2E9C-101B-9397-08002B2CF9AE}" pid="5" name="GrammarlyDocumentId">
    <vt:lpwstr>34bef39e-c8f0-437f-946c-dbd4d075e79c</vt:lpwstr>
  </property>
  <property fmtid="{D5CDD505-2E9C-101B-9397-08002B2CF9AE}" pid="6" name="LastSaved">
    <vt:filetime>2026-09-24T00:00:00Z</vt:filetime>
  </property>
  <property fmtid="{D5CDD505-2E9C-101B-9397-08002B2CF9AE}" pid="7" name="Producer">
    <vt:lpwstr>Adobe PDF Library 26.1.59</vt:lpwstr>
  </property>
  <property fmtid="{D5CDD505-2E9C-101B-9397-08002B2CF9AE}" pid="8" name="SourceModified">
    <vt:lpwstr>D:20260518165416</vt:lpwstr>
  </property>
</Properties>
</file>